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E6B11">
      <w:pPr>
        <w:adjustRightInd w:val="0"/>
        <w:snapToGrid w:val="0"/>
        <w:spacing w:line="800" w:lineRule="exact"/>
        <w:jc w:val="left"/>
        <w:rPr>
          <w:rFonts w:ascii="等线" w:hAnsi="等线" w:eastAsia="等线"/>
          <w:b/>
          <w:color w:val="558ED5" w:themeColor="text2" w:themeTint="99"/>
          <w:sz w:val="72"/>
          <w:szCs w:val="72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089BE122">
      <w:pPr>
        <w:adjustRightInd w:val="0"/>
        <w:snapToGrid w:val="0"/>
        <w:spacing w:line="800" w:lineRule="exact"/>
        <w:jc w:val="left"/>
        <w:rPr>
          <w:rFonts w:hint="default" w:ascii="等线" w:hAnsi="等线" w:eastAsia="等线"/>
          <w:b/>
          <w:sz w:val="52"/>
          <w:szCs w:val="52"/>
          <w:lang w:val="en-US" w:eastAsia="zh-CN"/>
        </w:rPr>
      </w:pP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>youyeetoo R1</w:t>
      </w:r>
      <w:bookmarkStart w:id="7" w:name="_GoBack"/>
      <w:bookmarkEnd w:id="7"/>
    </w:p>
    <w:p w14:paraId="72F5BB61">
      <w:pPr>
        <w:adjustRightInd w:val="0"/>
        <w:snapToGrid w:val="0"/>
        <w:spacing w:line="800" w:lineRule="exact"/>
        <w:jc w:val="left"/>
        <w:rPr>
          <w:rFonts w:ascii="等线" w:hAnsi="等线" w:eastAsia="等线"/>
          <w:b/>
          <w:sz w:val="52"/>
          <w:szCs w:val="52"/>
        </w:rPr>
      </w:pPr>
      <w:r>
        <w:rPr>
          <w:rFonts w:hint="eastAsia" w:ascii="等线" w:hAnsi="等线" w:eastAsia="等线"/>
          <w:b/>
          <w:sz w:val="52"/>
          <w:szCs w:val="52"/>
        </w:rPr>
        <w:t>R</w:t>
      </w:r>
      <w:r>
        <w:rPr>
          <w:rFonts w:ascii="等线" w:hAnsi="等线" w:eastAsia="等线"/>
          <w:b/>
          <w:sz w:val="52"/>
          <w:szCs w:val="52"/>
        </w:rPr>
        <w:t>K3</w:t>
      </w: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>5</w:t>
      </w:r>
      <w:r>
        <w:rPr>
          <w:rFonts w:ascii="等线" w:hAnsi="等线" w:eastAsia="等线"/>
          <w:b/>
          <w:sz w:val="52"/>
          <w:szCs w:val="52"/>
        </w:rPr>
        <w:t>88</w:t>
      </w: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>S</w:t>
      </w:r>
      <w:r>
        <w:rPr>
          <w:rFonts w:ascii="等线" w:hAnsi="等线" w:eastAsia="等线"/>
          <w:b/>
          <w:sz w:val="52"/>
          <w:szCs w:val="52"/>
        </w:rPr>
        <w:t>(</w:t>
      </w: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>8</w:t>
      </w:r>
      <w:r>
        <w:rPr>
          <w:rFonts w:hint="eastAsia" w:ascii="等线" w:hAnsi="等线" w:eastAsia="等线"/>
          <w:b/>
          <w:sz w:val="52"/>
          <w:szCs w:val="52"/>
        </w:rPr>
        <w:t>核</w:t>
      </w:r>
      <w:r>
        <w:rPr>
          <w:rFonts w:ascii="等线" w:hAnsi="等线" w:eastAsia="等线"/>
          <w:b/>
          <w:sz w:val="52"/>
          <w:szCs w:val="52"/>
        </w:rPr>
        <w:t>)</w:t>
      </w:r>
    </w:p>
    <w:p w14:paraId="67807C1C">
      <w:pPr>
        <w:adjustRightInd w:val="0"/>
        <w:snapToGrid w:val="0"/>
        <w:spacing w:line="800" w:lineRule="exact"/>
        <w:jc w:val="left"/>
        <w:rPr>
          <w:rFonts w:hint="default" w:ascii="等线" w:hAnsi="等线" w:eastAsia="等线"/>
          <w:b/>
          <w:sz w:val="52"/>
          <w:szCs w:val="52"/>
          <w:lang w:val="en-US" w:eastAsia="zh-CN"/>
        </w:rPr>
      </w:pP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>V3版本</w:t>
      </w:r>
    </w:p>
    <w:p w14:paraId="6E2D5FAA">
      <w:pPr>
        <w:adjustRightInd w:val="0"/>
        <w:snapToGrid w:val="0"/>
        <w:spacing w:line="240" w:lineRule="auto"/>
        <w:jc w:val="left"/>
        <w:rPr>
          <w:rFonts w:hint="eastAsia" w:ascii="等线" w:hAnsi="等线" w:eastAsia="等线"/>
          <w:b/>
          <w:sz w:val="52"/>
          <w:szCs w:val="52"/>
          <w:lang w:eastAsia="zh-CN"/>
        </w:rPr>
      </w:pPr>
      <w:r>
        <w:rPr>
          <w:rFonts w:hint="eastAsia" w:ascii="等线" w:hAnsi="等线" w:eastAsia="等线"/>
          <w:b/>
          <w:sz w:val="52"/>
          <w:szCs w:val="52"/>
          <w:lang w:val="en-US" w:eastAsia="zh-CN"/>
        </w:rPr>
        <w:t xml:space="preserve">         </w:t>
      </w:r>
      <w:r>
        <w:rPr>
          <w:rFonts w:hint="eastAsia" w:ascii="等线" w:hAnsi="等线" w:eastAsia="等线"/>
          <w:b/>
          <w:sz w:val="52"/>
          <w:szCs w:val="52"/>
          <w:lang w:eastAsia="zh-CN"/>
        </w:rPr>
        <w:drawing>
          <wp:inline distT="0" distB="0" distL="114300" distR="114300">
            <wp:extent cx="4154805" cy="4154805"/>
            <wp:effectExtent l="0" t="0" r="17145" b="1714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4805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8ED6">
      <w:pPr>
        <w:adjustRightInd w:val="0"/>
        <w:snapToGrid w:val="0"/>
        <w:spacing w:line="800" w:lineRule="exact"/>
        <w:jc w:val="left"/>
        <w:rPr>
          <w:rFonts w:ascii="等线" w:hAnsi="等线" w:eastAsia="等线"/>
          <w:b/>
          <w:sz w:val="52"/>
          <w:szCs w:val="52"/>
        </w:rPr>
      </w:pPr>
    </w:p>
    <w:p w14:paraId="063BA307">
      <w:pPr>
        <w:adjustRightInd w:val="0"/>
        <w:snapToGrid w:val="0"/>
        <w:spacing w:line="800" w:lineRule="exact"/>
        <w:jc w:val="left"/>
        <w:rPr>
          <w:rFonts w:ascii="等线" w:hAnsi="等线" w:eastAsia="等线"/>
          <w:b/>
          <w:sz w:val="52"/>
          <w:szCs w:val="52"/>
        </w:rPr>
      </w:pPr>
    </w:p>
    <w:p w14:paraId="3AB260C2">
      <w:pPr>
        <w:adjustRightInd w:val="0"/>
        <w:snapToGrid w:val="0"/>
        <w:spacing w:line="800" w:lineRule="exact"/>
        <w:jc w:val="left"/>
        <w:rPr>
          <w:rFonts w:ascii="等线" w:hAnsi="等线" w:eastAsia="等线"/>
          <w:b/>
          <w:sz w:val="52"/>
          <w:szCs w:val="52"/>
        </w:rPr>
      </w:pPr>
    </w:p>
    <w:p w14:paraId="23CC977B">
      <w:pPr>
        <w:adjustRightInd w:val="0"/>
        <w:snapToGrid w:val="0"/>
        <w:spacing w:line="800" w:lineRule="exact"/>
        <w:jc w:val="left"/>
        <w:rPr>
          <w:rFonts w:ascii="等线" w:hAnsi="等线" w:eastAsia="等线" w:cs="阿里巴巴普惠体 L"/>
          <w:sz w:val="36"/>
          <w:szCs w:val="36"/>
        </w:rPr>
      </w:pPr>
    </w:p>
    <w:p w14:paraId="656375DD">
      <w:pPr>
        <w:widowControl/>
        <w:tabs>
          <w:tab w:val="left" w:pos="3165"/>
        </w:tabs>
        <w:jc w:val="center"/>
        <w:rPr>
          <w:rStyle w:val="23"/>
          <w:rFonts w:ascii="等线" w:hAnsi="等线" w:eastAsia="等线" w:cs="阿里巴巴普惠体 L"/>
          <w:b/>
          <w:sz w:val="36"/>
          <w:szCs w:val="36"/>
        </w:rPr>
      </w:pPr>
      <w:r>
        <w:rPr>
          <w:rFonts w:ascii="等线" w:hAnsi="等线" w:eastAsia="等线" w:cs="阿里巴巴普惠体 L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56515</wp:posOffset>
            </wp:positionV>
            <wp:extent cx="2378075" cy="818515"/>
            <wp:effectExtent l="0" t="0" r="3810" b="127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785" cy="818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2EB9A">
      <w:pPr>
        <w:tabs>
          <w:tab w:val="left" w:pos="6465"/>
        </w:tabs>
        <w:rPr>
          <w:rFonts w:ascii="等线" w:hAnsi="等线" w:eastAsia="等线" w:cs="阿里巴巴普惠体 L"/>
          <w:sz w:val="36"/>
          <w:szCs w:val="36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720" w:right="707" w:bottom="720" w:left="567" w:header="680" w:footer="0" w:gutter="0"/>
          <w:pgBorders>
            <w:top w:val="single" w:color="auto" w:sz="4" w:space="1"/>
            <w:left w:val="none" w:sz="0" w:space="0"/>
            <w:bottom w:val="single" w:color="auto" w:sz="4" w:space="1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ascii="等线" w:hAnsi="等线" w:eastAsia="等线" w:cs="阿里巴巴普惠体 L"/>
          <w:sz w:val="36"/>
          <w:szCs w:val="36"/>
        </w:rPr>
        <w:tab/>
      </w:r>
    </w:p>
    <w:p w14:paraId="44CC6870">
      <w:pPr>
        <w:adjustRightInd w:val="0"/>
        <w:snapToGrid w:val="0"/>
        <w:spacing w:line="480" w:lineRule="auto"/>
      </w:pPr>
    </w:p>
    <w:sdt>
      <w:sdtPr>
        <w:rPr>
          <w:b/>
          <w:bCs/>
          <w:color w:val="0000FF" w:themeColor="hyperlink"/>
          <w:u w:val="single"/>
          <w:lang w:val="zh-CN"/>
          <w14:textFill>
            <w14:solidFill>
              <w14:schemeClr w14:val="hlink"/>
            </w14:solidFill>
          </w14:textFill>
        </w:rPr>
        <w:id w:val="27266490"/>
        <w:docPartObj>
          <w:docPartGallery w:val="Table of Contents"/>
          <w:docPartUnique/>
        </w:docPartObj>
      </w:sdtPr>
      <w:sdtEndPr>
        <w:rPr>
          <w:rFonts w:ascii="等线" w:hAnsi="等线" w:eastAsia="等线"/>
          <w:b w:val="0"/>
          <w:bCs w:val="0"/>
          <w:color w:val="0000FF" w:themeColor="hyperlink"/>
          <w:u w:val="single"/>
          <w:lang w:val="en-US"/>
          <w14:textFill>
            <w14:solidFill>
              <w14:schemeClr w14:val="hlink"/>
            </w14:solidFill>
          </w14:textFill>
        </w:rPr>
      </w:sdtEndPr>
      <w:sdtContent>
        <w:p w14:paraId="55955A34">
          <w:pPr>
            <w:widowControl/>
            <w:jc w:val="center"/>
          </w:pPr>
          <w:r>
            <w:rPr>
              <w:rFonts w:ascii="等线" w:hAnsi="等线" w:eastAsia="等线"/>
              <w:sz w:val="36"/>
              <w:szCs w:val="36"/>
              <w:lang w:val="zh-CN"/>
            </w:rPr>
            <w:t>目录</w:t>
          </w:r>
        </w:p>
        <w:p w14:paraId="209A7160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TOC \o "1-3" \h \z \u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_Toc32176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_Toc32176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538316CD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_Toc22260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  <w:lang w:val="en-US" w:eastAsia="zh-CN"/>
            </w:rPr>
            <w:t>产品参数</w:t>
          </w:r>
          <w:r>
            <w:tab/>
          </w:r>
          <w:r>
            <w:fldChar w:fldCharType="begin"/>
          </w:r>
          <w:r>
            <w:instrText xml:space="preserve"> PAGEREF _Toc22260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578EC82C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_Toc12110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  <w:lang w:val="en-US" w:eastAsia="zh-CN"/>
            </w:rPr>
            <w:t>接口描述</w:t>
          </w:r>
          <w:r>
            <w:tab/>
          </w:r>
          <w:r>
            <w:fldChar w:fldCharType="begin"/>
          </w:r>
          <w:r>
            <w:instrText xml:space="preserve"> PAGEREF _Toc12110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4C3EB066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_Toc3901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  <w:lang w:val="en-US" w:eastAsia="zh-CN"/>
            </w:rPr>
            <w:t>产品尺寸</w:t>
          </w:r>
          <w:r>
            <w:tab/>
          </w:r>
          <w:r>
            <w:fldChar w:fldCharType="begin"/>
          </w:r>
          <w:r>
            <w:instrText xml:space="preserve"> PAGEREF _Toc3901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6D350245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_Toc14363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  <w:lang w:val="en-US" w:eastAsia="zh-CN"/>
            </w:rPr>
            <w:t>接口定义</w:t>
          </w:r>
          <w:r>
            <w:tab/>
          </w:r>
          <w:r>
            <w:fldChar w:fldCharType="begin"/>
          </w:r>
          <w:r>
            <w:instrText xml:space="preserve"> PAGEREF _Toc14363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235388BA">
          <w:pPr>
            <w:pStyle w:val="15"/>
            <w:tabs>
              <w:tab w:val="right" w:leader="dot" w:pos="10632"/>
            </w:tabs>
          </w:pPr>
          <w:r>
            <w:rPr>
              <w:rFonts w:ascii="等线" w:hAnsi="等线" w:eastAsia="等线"/>
            </w:rPr>
            <w:fldChar w:fldCharType="begin"/>
          </w:r>
          <w:r>
            <w:rPr>
              <w:rFonts w:ascii="等线" w:hAnsi="等线" w:eastAsia="等线"/>
            </w:rPr>
            <w:instrText xml:space="preserve"> HYPERLINK \l _Toc20806 </w:instrText>
          </w:r>
          <w:r>
            <w:rPr>
              <w:rFonts w:ascii="等线" w:hAnsi="等线" w:eastAsia="等线"/>
            </w:rPr>
            <w:fldChar w:fldCharType="separate"/>
          </w:r>
          <w:r>
            <w:rPr>
              <w:rFonts w:hint="eastAsia" w:ascii="思源黑体 Medium" w:hAnsi="思源黑体 Medium" w:eastAsia="思源黑体 Medium"/>
              <w:shd w:val="clear" w:color="auto" w:fill="FFFFFF"/>
            </w:rPr>
            <w:t>关于我们</w:t>
          </w:r>
          <w:r>
            <w:tab/>
          </w:r>
          <w:r>
            <w:fldChar w:fldCharType="begin"/>
          </w:r>
          <w:r>
            <w:instrText xml:space="preserve"> PAGEREF _Toc20806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等线" w:hAnsi="等线" w:eastAsia="等线"/>
            </w:rPr>
            <w:fldChar w:fldCharType="end"/>
          </w:r>
        </w:p>
        <w:p w14:paraId="60BDF1A9">
          <w:pPr>
            <w:rPr>
              <w:rFonts w:ascii="等线" w:hAnsi="等线" w:eastAsia="等线"/>
            </w:rPr>
          </w:pPr>
          <w:r>
            <w:rPr>
              <w:rFonts w:ascii="等线" w:hAnsi="等线" w:eastAsia="等线"/>
            </w:rPr>
            <w:fldChar w:fldCharType="end"/>
          </w:r>
        </w:p>
      </w:sdtContent>
    </w:sdt>
    <w:p w14:paraId="70CF7CF5">
      <w:pPr>
        <w:adjustRightInd w:val="0"/>
        <w:snapToGrid w:val="0"/>
        <w:spacing w:line="480" w:lineRule="auto"/>
      </w:pPr>
    </w:p>
    <w:p w14:paraId="1CC20325">
      <w:pPr>
        <w:adjustRightInd w:val="0"/>
        <w:snapToGrid w:val="0"/>
        <w:spacing w:line="480" w:lineRule="auto"/>
      </w:pPr>
    </w:p>
    <w:p w14:paraId="3558F57B">
      <w:pPr>
        <w:adjustRightInd w:val="0"/>
        <w:snapToGrid w:val="0"/>
        <w:spacing w:line="480" w:lineRule="auto"/>
      </w:pPr>
    </w:p>
    <w:p w14:paraId="7460516D">
      <w:pPr>
        <w:adjustRightInd w:val="0"/>
        <w:snapToGrid w:val="0"/>
        <w:spacing w:line="480" w:lineRule="auto"/>
      </w:pPr>
    </w:p>
    <w:p w14:paraId="3A14A1D6">
      <w:pPr>
        <w:adjustRightInd w:val="0"/>
        <w:snapToGrid w:val="0"/>
        <w:spacing w:line="480" w:lineRule="auto"/>
      </w:pPr>
    </w:p>
    <w:p w14:paraId="1B2EF93E">
      <w:pPr>
        <w:adjustRightInd w:val="0"/>
        <w:snapToGrid w:val="0"/>
        <w:spacing w:line="480" w:lineRule="auto"/>
      </w:pPr>
    </w:p>
    <w:p w14:paraId="01ED7EC1">
      <w:pPr>
        <w:adjustRightInd w:val="0"/>
        <w:snapToGrid w:val="0"/>
        <w:spacing w:line="480" w:lineRule="auto"/>
      </w:pPr>
    </w:p>
    <w:p w14:paraId="0293A0F2">
      <w:pPr>
        <w:adjustRightInd w:val="0"/>
        <w:snapToGrid w:val="0"/>
        <w:spacing w:line="480" w:lineRule="auto"/>
      </w:pPr>
    </w:p>
    <w:p w14:paraId="261EEBE8">
      <w:pPr>
        <w:adjustRightInd w:val="0"/>
        <w:snapToGrid w:val="0"/>
        <w:spacing w:line="480" w:lineRule="auto"/>
      </w:pPr>
    </w:p>
    <w:p w14:paraId="008D2CAA">
      <w:pPr>
        <w:adjustRightInd w:val="0"/>
        <w:snapToGrid w:val="0"/>
        <w:spacing w:line="480" w:lineRule="auto"/>
      </w:pPr>
    </w:p>
    <w:p w14:paraId="66700092">
      <w:pPr>
        <w:rPr>
          <w:rFonts w:ascii="思源黑体 Medium" w:hAnsi="思源黑体 Medium" w:eastAsia="思源黑体 Medium"/>
        </w:rPr>
      </w:pPr>
      <w:r>
        <w:rPr>
          <w:rFonts w:ascii="思源黑体 Medium" w:hAnsi="思源黑体 Medium" w:eastAsia="思源黑体 Medium"/>
        </w:rPr>
        <w:t>版权声明</w:t>
      </w:r>
      <w:r>
        <w:rPr>
          <w:rFonts w:hint="eastAsia" w:ascii="思源黑体 Medium" w:hAnsi="思源黑体 Medium" w:eastAsia="思源黑体 Medium"/>
        </w:rPr>
        <w:t>：</w:t>
      </w:r>
      <w:r>
        <w:rPr>
          <w:rFonts w:ascii="思源黑体 Medium" w:hAnsi="思源黑体 Medium" w:eastAsia="思源黑体 Medium"/>
        </w:rPr>
        <w:t>本手册版权归属</w:t>
      </w:r>
      <w:r>
        <w:rPr>
          <w:rFonts w:hint="eastAsia" w:ascii="思源黑体 Medium" w:hAnsi="思源黑体 Medium" w:eastAsia="思源黑体 Medium"/>
        </w:rPr>
        <w:t>深圳风火轮科技</w:t>
      </w:r>
      <w:r>
        <w:rPr>
          <w:rFonts w:ascii="思源黑体 Medium" w:hAnsi="思源黑体 Medium" w:eastAsia="思源黑体 Medium"/>
        </w:rPr>
        <w:t>有限公司所有, 并保留一切 权力。非经</w:t>
      </w:r>
      <w:r>
        <w:rPr>
          <w:rFonts w:hint="eastAsia" w:ascii="思源黑体 Medium" w:hAnsi="思源黑体 Medium" w:eastAsia="思源黑体 Medium"/>
        </w:rPr>
        <w:t>风火轮</w:t>
      </w:r>
      <w:r>
        <w:rPr>
          <w:rFonts w:ascii="思源黑体 Medium" w:hAnsi="思源黑体 Medium" w:eastAsia="思源黑体 Medium"/>
        </w:rPr>
        <w:t xml:space="preserve">(书面形式)，任何单位及个人不得擅自摘录 本手册部分或全部，违者我们将追究其法律责任。 </w:t>
      </w:r>
    </w:p>
    <w:p w14:paraId="417CA02E">
      <w:pPr>
        <w:rPr>
          <w:rFonts w:ascii="思源黑体 Medium" w:hAnsi="思源黑体 Medium" w:eastAsia="思源黑体 Medium"/>
        </w:rPr>
      </w:pPr>
    </w:p>
    <w:p w14:paraId="71189E54">
      <w:pPr>
        <w:rPr>
          <w:rFonts w:ascii="思源黑体 Medium" w:hAnsi="思源黑体 Medium" w:eastAsia="思源黑体 Medium" w:cs="阿里巴巴普惠体 L"/>
          <w:sz w:val="36"/>
          <w:szCs w:val="36"/>
        </w:rPr>
      </w:pPr>
      <w:r>
        <w:rPr>
          <w:rFonts w:ascii="思源黑体 Medium" w:hAnsi="思源黑体 Medium" w:eastAsia="思源黑体 Medium"/>
        </w:rPr>
        <w:t>敬告： 在售</w:t>
      </w:r>
      <w:r>
        <w:rPr>
          <w:rFonts w:hint="eastAsia" w:ascii="思源黑体 Medium" w:hAnsi="思源黑体 Medium" w:eastAsia="思源黑体 Medium"/>
        </w:rPr>
        <w:t>主</w:t>
      </w:r>
      <w:r>
        <w:rPr>
          <w:rFonts w:ascii="思源黑体 Medium" w:hAnsi="思源黑体 Medium" w:eastAsia="思源黑体 Medium"/>
        </w:rPr>
        <w:t>板的手册会经常更新，请在网站下载最新手册，不再另行通知。</w:t>
      </w:r>
    </w:p>
    <w:p w14:paraId="68565ABD">
      <w:pPr>
        <w:rPr>
          <w:rFonts w:ascii="等线" w:hAnsi="等线" w:eastAsia="等线" w:cs="阿里巴巴普惠体 L"/>
          <w:sz w:val="36"/>
          <w:szCs w:val="36"/>
        </w:rPr>
      </w:pPr>
    </w:p>
    <w:p w14:paraId="7FE817BC">
      <w:pPr>
        <w:rPr>
          <w:rFonts w:ascii="等线" w:hAnsi="等线" w:eastAsia="等线" w:cs="阿里巴巴普惠体 L"/>
          <w:sz w:val="36"/>
          <w:szCs w:val="36"/>
        </w:rPr>
        <w:sectPr>
          <w:footerReference r:id="rId6" w:type="default"/>
          <w:pgSz w:w="11906" w:h="16838"/>
          <w:pgMar w:top="720" w:right="707" w:bottom="720" w:left="567" w:header="680" w:footer="0" w:gutter="0"/>
          <w:pgBorders>
            <w:top w:val="single" w:color="auto" w:sz="4" w:space="1"/>
            <w:left w:val="none" w:sz="0" w:space="0"/>
            <w:bottom w:val="single" w:color="auto" w:sz="4" w:space="1"/>
            <w:right w:val="none" w:sz="0" w:space="0"/>
          </w:pgBorders>
          <w:cols w:space="425" w:num="1"/>
          <w:titlePg/>
          <w:docGrid w:type="lines" w:linePitch="312" w:charSpace="0"/>
        </w:sectPr>
      </w:pPr>
    </w:p>
    <w:p w14:paraId="52DA0217">
      <w:pPr>
        <w:pStyle w:val="2"/>
        <w:jc w:val="center"/>
        <w:rPr>
          <w:rFonts w:hint="eastAsia" w:ascii="思源黑体 Medium" w:hAnsi="思源黑体 Medium" w:eastAsia="思源黑体 Medium"/>
          <w:shd w:val="clear" w:color="auto" w:fill="FFFFFF"/>
        </w:rPr>
      </w:pPr>
      <w:bookmarkStart w:id="0" w:name="_Toc32176"/>
      <w:r>
        <w:rPr>
          <w:rFonts w:hint="eastAsia" w:ascii="思源黑体 Medium" w:hAnsi="思源黑体 Medium" w:eastAsia="思源黑体 Medium"/>
          <w:shd w:val="clear" w:color="auto" w:fill="FFFFFF"/>
        </w:rPr>
        <w:t>产品特点</w:t>
      </w:r>
      <w:bookmarkEnd w:id="0"/>
    </w:p>
    <w:p w14:paraId="03177E2B">
      <w:pPr>
        <w:jc w:val="center"/>
        <w:rPr>
          <w:rFonts w:hint="eastAsia" w:ascii="思源黑体 Medium" w:hAnsi="思源黑体 Medium" w:eastAsia="思源黑体 Medium"/>
          <w:shd w:val="clear" w:color="auto" w:fill="FFFFFF"/>
          <w:lang w:eastAsia="zh-CN"/>
        </w:rPr>
      </w:pPr>
      <w:r>
        <w:rPr>
          <w:rFonts w:hint="eastAsia" w:ascii="思源黑体 Medium" w:hAnsi="思源黑体 Medium" w:eastAsia="思源黑体 Medium"/>
          <w:shd w:val="clear" w:color="auto" w:fill="FFFFFF"/>
          <w:lang w:eastAsia="zh-CN"/>
        </w:rPr>
        <w:drawing>
          <wp:inline distT="0" distB="0" distL="114300" distR="114300">
            <wp:extent cx="4907280" cy="7361555"/>
            <wp:effectExtent l="0" t="0" r="7620" b="10795"/>
            <wp:docPr id="33" name="图片 33" descr="未标题-1 拷贝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未标题-1 拷贝(2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736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87D2B">
      <w:pPr>
        <w:adjustRightInd w:val="0"/>
        <w:snapToGrid w:val="0"/>
        <w:spacing w:line="480" w:lineRule="auto"/>
        <w:rPr>
          <w:sz w:val="21"/>
        </w:rPr>
      </w:pPr>
    </w:p>
    <w:p w14:paraId="29B357CB">
      <w:pPr>
        <w:adjustRightInd w:val="0"/>
        <w:snapToGrid w:val="0"/>
        <w:spacing w:line="480" w:lineRule="auto"/>
      </w:pPr>
    </w:p>
    <w:p w14:paraId="24C4F0B0">
      <w:pPr>
        <w:pStyle w:val="2"/>
        <w:jc w:val="center"/>
        <w:rPr>
          <w:rFonts w:ascii="思源黑体 Medium" w:hAnsi="思源黑体 Medium" w:eastAsia="思源黑体 Medium"/>
          <w:shd w:val="clear" w:color="auto" w:fill="FFFFFF"/>
        </w:rPr>
      </w:pPr>
      <w:bookmarkStart w:id="1" w:name="_Toc22260"/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产品参数</w:t>
      </w:r>
      <w:bookmarkEnd w:id="1"/>
    </w:p>
    <w:p w14:paraId="1CED7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textAlignment w:val="auto"/>
      </w:pPr>
    </w:p>
    <w:tbl>
      <w:tblPr>
        <w:tblStyle w:val="18"/>
        <w:tblW w:w="108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left w:w="108" w:type="dxa"/>
          <w:right w:w="108" w:type="dxa"/>
        </w:tblCellMar>
      </w:tblPr>
      <w:tblGrid>
        <w:gridCol w:w="2017"/>
        <w:gridCol w:w="8831"/>
      </w:tblGrid>
      <w:tr w14:paraId="1B80F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</w:tblPrEx>
        <w:trPr>
          <w:wAfter w:w="0" w:type="auto"/>
          <w:trHeight w:val="266" w:hRule="atLeast"/>
        </w:trPr>
        <w:tc>
          <w:tcPr>
            <w:tcW w:w="1084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7F7F7F" w:themeFill="text1" w:themeFillTint="7F"/>
            <w:vAlign w:val="center"/>
          </w:tcPr>
          <w:p w14:paraId="51F2AA87">
            <w:pPr>
              <w:adjustRightInd w:val="0"/>
              <w:snapToGrid w:val="0"/>
              <w:spacing w:line="480" w:lineRule="auto"/>
              <w:jc w:val="center"/>
              <w:rPr>
                <w:rFonts w:hint="default"/>
                <w:color w:val="808080" w:themeColor="text1" w:themeTint="80"/>
                <w:vertAlign w:val="baseline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highlight w:val="none"/>
                <w:shd w:val="clear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规格参数</w:t>
            </w:r>
          </w:p>
        </w:tc>
      </w:tr>
      <w:tr w14:paraId="6A59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</w:tblPrEx>
        <w:trPr>
          <w:wAfter w:w="0" w:type="auto"/>
          <w:trHeight w:val="778" w:hRule="atLeast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FB05B87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</w:rPr>
              <w:t>处理器CPU</w:t>
            </w:r>
          </w:p>
        </w:tc>
        <w:tc>
          <w:tcPr>
            <w:tcW w:w="6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  <w:vAlign w:val="top"/>
          </w:tcPr>
          <w:p w14:paraId="63CF7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RK3588S，8nm先进工艺，8核64位，集成了四核Cortex-A76和四核Cortex-A55，最高可以到达2.4GHz的主频</w:t>
            </w:r>
          </w:p>
        </w:tc>
      </w:tr>
      <w:tr w14:paraId="0999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269D366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显卡GPU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451EF7EA">
            <w:pPr>
              <w:adjustRightInd w:val="0"/>
              <w:snapToGrid w:val="0"/>
              <w:spacing w:line="240" w:lineRule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ARM Mali-G610 MP4（最大频率1GHz） 四核GPU</w:t>
            </w:r>
          </w:p>
          <w:p w14:paraId="5F0F5217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支持 OpenGL ES 1.1/2.0/3.1/3.2</w:t>
            </w:r>
          </w:p>
          <w:p w14:paraId="2DE58775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OpenCL 1.1,1.2,2.0</w:t>
            </w:r>
          </w:p>
          <w:p w14:paraId="65F917C4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Vulkan 1.1，1.2 450 GFLOPS</w:t>
            </w:r>
          </w:p>
          <w:p w14:paraId="237DEA45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内嵌高性能2D图像加速模块</w:t>
            </w:r>
          </w:p>
        </w:tc>
      </w:tr>
      <w:tr w14:paraId="239E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3B1D21B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NPU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50AECD33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6TOPS的NPU算力 三核架构，支持int4/int8/int16/FP16/BF16/TF32混合运算(可转换TensorFlow / MXNet/PyTorch/Caffe 模型)</w:t>
            </w:r>
          </w:p>
        </w:tc>
      </w:tr>
      <w:tr w14:paraId="2A90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BB70864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内存RAM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7FB07F65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LPDDR4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/4X </w:t>
            </w:r>
            <w:r>
              <w:rPr>
                <w:rFonts w:hint="eastAsia"/>
                <w:vertAlign w:val="baseline"/>
              </w:rPr>
              <w:t xml:space="preserve"> 4GB/8GB/16GB/32GB </w:t>
            </w:r>
            <w:r>
              <w:rPr>
                <w:rFonts w:hint="eastAsia"/>
                <w:color w:val="FF0000"/>
                <w:vertAlign w:val="baseline"/>
              </w:rPr>
              <w:t>(可选)</w:t>
            </w:r>
          </w:p>
        </w:tc>
      </w:tr>
      <w:tr w14:paraId="67A70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DA09DF0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硬盘Storage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  <w:vAlign w:val="center"/>
          </w:tcPr>
          <w:p w14:paraId="12A9D9B8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板载eMMC: 32G/64G/128G/256GB</w:t>
            </w:r>
            <w:r>
              <w:rPr>
                <w:rFonts w:hint="eastAsia" w:eastAsiaTheme="minorEastAsia"/>
                <w:color w:val="FF0000"/>
                <w:vertAlign w:val="baseline"/>
                <w:lang w:val="en-US" w:eastAsia="zh-CN"/>
              </w:rPr>
              <w:t>(可选)</w:t>
            </w:r>
          </w:p>
          <w:p w14:paraId="3D902660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M.2 M-Key接口：</w:t>
            </w:r>
          </w:p>
          <w:p w14:paraId="2FA96808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支持 NVMe 22</w:t>
            </w:r>
            <w:r>
              <w:rPr>
                <w:rFonts w:hint="eastAsia"/>
                <w:vertAlign w:val="baseline"/>
                <w:lang w:val="en-US" w:eastAsia="zh-CN"/>
              </w:rPr>
              <w:t>80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 xml:space="preserve"> SSD固态(PCIE2.0) </w:t>
            </w:r>
            <w:r>
              <w:rPr>
                <w:rFonts w:hint="eastAsia" w:eastAsiaTheme="minorEastAsia"/>
                <w:color w:val="FF0000"/>
                <w:vertAlign w:val="baseline"/>
                <w:lang w:val="en-US" w:eastAsia="zh-CN"/>
              </w:rPr>
              <w:t>(默认)</w:t>
            </w:r>
          </w:p>
          <w:p w14:paraId="24F1A7F7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b w:val="0"/>
                <w:bCs w:val="0"/>
                <w:vertAlign w:val="baseline"/>
                <w:lang w:val="en-US" w:eastAsia="zh-CN"/>
              </w:rPr>
              <w:t>支持 2280 SATA3.0 SSD</w:t>
            </w:r>
          </w:p>
          <w:p w14:paraId="5EC43E80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MicroSD卡槽</w:t>
            </w:r>
          </w:p>
        </w:tc>
      </w:tr>
      <w:tr w14:paraId="0950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AC5CC5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网络Network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59E77DBB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有线网络：RJ45千兆以太网口1个</w:t>
            </w:r>
          </w:p>
          <w:p w14:paraId="16E73F53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无线网络：M.2槽扩展(E-Key)，默认驱动 RTL8822CE/RTL8852BE</w:t>
            </w:r>
            <w:r>
              <w:rPr>
                <w:rFonts w:hint="eastAsia"/>
                <w:color w:val="FF0000"/>
                <w:vertAlign w:val="baseline"/>
              </w:rPr>
              <w:t>(另购)</w:t>
            </w:r>
          </w:p>
          <w:p w14:paraId="358F694E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 4G LTE： M.2槽扩(M-Key)，默认调通 EC20 4G数据上网</w:t>
            </w:r>
            <w:r>
              <w:rPr>
                <w:rFonts w:hint="eastAsia"/>
                <w:color w:val="FF0000"/>
                <w:vertAlign w:val="baseline"/>
              </w:rPr>
              <w:t>(需要另购4G转接板)</w:t>
            </w:r>
          </w:p>
        </w:tc>
      </w:tr>
      <w:tr w14:paraId="19D0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800C666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多媒体</w:t>
            </w:r>
          </w:p>
          <w:p w14:paraId="34B4950B">
            <w:pPr>
              <w:adjustRightInd w:val="0"/>
              <w:snapToGrid w:val="0"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(Video codec)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AD89D69">
            <w:pPr>
              <w:adjustRightInd w:val="0"/>
              <w:snapToGrid w:val="0"/>
              <w:spacing w:line="240" w:lineRule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视频解码：</w:t>
            </w:r>
          </w:p>
          <w:p w14:paraId="3EBDC36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8K@60fps H.265/H.264/VP9/AVS2</w:t>
            </w:r>
          </w:p>
          <w:p w14:paraId="06ADCE2F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8K@30fps H.264 AVC/MVC</w:t>
            </w:r>
          </w:p>
          <w:p w14:paraId="4A81F493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4K@60fps AV1</w:t>
            </w:r>
          </w:p>
          <w:p w14:paraId="7210CFE8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1080P@60fps MPEG-2/-1/VC-1/VP8</w:t>
            </w:r>
          </w:p>
          <w:p w14:paraId="3DA18986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视频编码：</w:t>
            </w:r>
          </w:p>
          <w:p w14:paraId="5A38B199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8K@30fps H.265 / H.264编码(最高可实现 32 路 1080P@30fps 解码 和 16 路 1080P@30fps 编码)</w:t>
            </w:r>
          </w:p>
        </w:tc>
      </w:tr>
      <w:tr w14:paraId="4B3D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C241A76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显示屏Display</w:t>
            </w:r>
          </w:p>
          <w:p w14:paraId="6D436285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（Multi screen)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31C80730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HDMI：1 x HDMI2.1 (8K@60Hz或4K@120Hz)</w:t>
            </w:r>
          </w:p>
          <w:p w14:paraId="7840EC41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MIPI FPC：2 x MIPI-DSI (DSI0/DSI1 4K@60Hz)</w:t>
            </w:r>
          </w:p>
          <w:p w14:paraId="49941B1C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默认支持风火轮 MIPI7LCD (1024 * 600 LCD触摸屏)</w:t>
            </w:r>
          </w:p>
        </w:tc>
      </w:tr>
      <w:tr w14:paraId="5CB14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71CE02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摄像头camera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1AF26E5B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MIPI FPC接口：2 x MIPI CSI 4 lane (MIPI_CPHY0/MIPI_CPHY1)</w:t>
            </w:r>
          </w:p>
        </w:tc>
      </w:tr>
      <w:tr w14:paraId="1022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DBD8226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USB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01CD355D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USB-A座子： USB-A 2.0 * 3</w:t>
            </w:r>
          </w:p>
          <w:p w14:paraId="7C022D03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USB-A座子：USB-A 3.0* 1</w:t>
            </w:r>
          </w:p>
          <w:p w14:paraId="4C15B254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USB插针：USB 2.0 * 1（PH-4A 4P 2.0mm间距 ）</w:t>
            </w:r>
          </w:p>
        </w:tc>
      </w:tr>
      <w:tr w14:paraId="6356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676FD80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Audio Output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0D7BEE1E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3.5mm耳机接口x 1 (4线式耳机)</w:t>
            </w:r>
          </w:p>
          <w:p w14:paraId="770EB2CF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HDMI音频输出</w:t>
            </w:r>
          </w:p>
          <w:p w14:paraId="4F2AB578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音频输出插针J368： 4PIN（R/L/GND/MIC）无额外功放</w:t>
            </w:r>
          </w:p>
          <w:p w14:paraId="65AB200E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（座子：SH1.25mm规格）与3.5耳机孔的信号是并联的</w:t>
            </w:r>
          </w:p>
        </w:tc>
      </w:tr>
      <w:tr w14:paraId="1A06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FC17BA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Audio Input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52C2E1F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板载 MIC x1</w:t>
            </w:r>
          </w:p>
          <w:p w14:paraId="2EA14A61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MIC座2PIN：可接模拟信号的MIC咪头3.3V</w:t>
            </w:r>
          </w:p>
          <w:p w14:paraId="42DD1D21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（2P 1.25mm间距 座子：SH1.25规格）</w:t>
            </w:r>
          </w:p>
          <w:p w14:paraId="2B9B2BCE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4线式耳机孔，里面有MIC输入功能</w:t>
            </w:r>
          </w:p>
        </w:tc>
      </w:tr>
      <w:tr w14:paraId="470C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96624AB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M.2 插座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72306E4E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背面M.2 22</w:t>
            </w:r>
            <w:r>
              <w:rPr>
                <w:rFonts w:hint="eastAsia"/>
                <w:vertAlign w:val="baseline"/>
                <w:lang w:val="en-US" w:eastAsia="zh-CN"/>
              </w:rPr>
              <w:t>80</w:t>
            </w:r>
            <w:r>
              <w:rPr>
                <w:rFonts w:hint="eastAsia"/>
                <w:vertAlign w:val="baseline"/>
              </w:rPr>
              <w:t xml:space="preserve"> M-key：</w:t>
            </w:r>
          </w:p>
          <w:p w14:paraId="32FF4171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支持NVME SSD (PCle Gen 3.0 x4 NVMe 1.4)</w:t>
            </w:r>
          </w:p>
          <w:p w14:paraId="713F9642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可转接4G LTE 模组(另购转接板)默认移远EC20/EC25</w:t>
            </w:r>
          </w:p>
          <w:p w14:paraId="396B8FB8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正面M.2 2230 E-key：无线模组扩展（WIFI5+BT5.0 / WIFI6+BT5.2）RTL8822CE</w:t>
            </w:r>
            <w:r>
              <w:rPr>
                <w:rFonts w:hint="eastAsia"/>
                <w:vertAlign w:val="baseline"/>
                <w:lang w:val="en-US" w:eastAsia="zh-CN"/>
              </w:rPr>
              <w:t>/RTL8852BE</w:t>
            </w:r>
          </w:p>
        </w:tc>
      </w:tr>
      <w:tr w14:paraId="5819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43F170A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30PIN Socket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C896FC2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I2C:I2C * 3 (I2C1、I2C3、I2C7)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</w:rPr>
              <w:t>默认3.3V</w:t>
            </w:r>
          </w:p>
          <w:p w14:paraId="3A105ECD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UART：UART * 3(UART5、UART7、UART9)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</w:rPr>
              <w:t>默认3.3V</w:t>
            </w:r>
          </w:p>
          <w:p w14:paraId="3D4C605C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CAN：CAN * 1 （需另购CAN电平转换模块）</w:t>
            </w:r>
          </w:p>
          <w:p w14:paraId="30EBCC93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PWM：PWM * 1(PWM7)</w:t>
            </w:r>
          </w:p>
          <w:p w14:paraId="2AA5F551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ADC: ADC * 2(ADC3、ADC4)</w:t>
            </w:r>
          </w:p>
          <w:p w14:paraId="1C30A17A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GPIO:GPIO * 7</w:t>
            </w:r>
          </w:p>
          <w:p w14:paraId="01E6DBE4">
            <w:pPr>
              <w:widowControl w:val="0"/>
              <w:numPr>
                <w:numId w:val="0"/>
              </w:numPr>
              <w:adjustRightInd w:val="0"/>
              <w:snapToGrid w:val="0"/>
              <w:spacing w:line="240" w:lineRule="auto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(GPIO1_A7/GPIO1_A4/GPIO1_D5/GPIO2_A6/GPIO1_B1/GPIO0_B0/GPIO0_A0)</w:t>
            </w:r>
          </w:p>
          <w:p w14:paraId="29FA016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VCC:VCC * 2(VCC3v3、VCC5v0)</w:t>
            </w:r>
          </w:p>
          <w:p w14:paraId="702523A9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SPI(管脚:14,16,19,21,23)复用了I2C7和UART9</w:t>
            </w:r>
          </w:p>
        </w:tc>
      </w:tr>
      <w:tr w14:paraId="2FDD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6F18F7F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default" w:ascii="Calibri" w:hAnsi="Calibri" w:cs="Calibri"/>
                <w:vertAlign w:val="baseline"/>
              </w:rPr>
              <w:t>调试串口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37D23D69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Debug UART * 1 （UART2 3P座子：SH1.25规格）</w:t>
            </w:r>
          </w:p>
        </w:tc>
      </w:tr>
      <w:tr w14:paraId="61256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DBE61A5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LED light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6B35269E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红绿LED 2个，并联4PIN，（可程序控制）</w:t>
            </w:r>
          </w:p>
        </w:tc>
      </w:tr>
      <w:tr w14:paraId="5937F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B746837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Key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C8CFDFD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4个： Boot /Reset /Recovery /Power</w:t>
            </w:r>
          </w:p>
        </w:tc>
      </w:tr>
      <w:tr w14:paraId="797E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3484C2D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Power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051879D1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DC座：12V（5.5x2.1mm，12V3A）</w:t>
            </w:r>
          </w:p>
          <w:p w14:paraId="3931F39D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插针座子2PIN 2.54间距</w:t>
            </w:r>
          </w:p>
        </w:tc>
      </w:tr>
      <w:tr w14:paraId="2625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E3CEDC6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RTC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4E9346D2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RTC钮扣电池座（插针接口：2P 1.25mm间距 SH1.25规格）</w:t>
            </w:r>
          </w:p>
        </w:tc>
      </w:tr>
      <w:tr w14:paraId="42E5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137CFC2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Size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452C520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100 x 69.3mm</w:t>
            </w:r>
          </w:p>
        </w:tc>
      </w:tr>
      <w:tr w14:paraId="70C4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F7D9B8C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FAN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10CE525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FAN风扇（5V 3P 1.25mm间距 SH1.25规格）带调速</w:t>
            </w:r>
          </w:p>
        </w:tc>
      </w:tr>
      <w:tr w14:paraId="5C249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E633869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NFC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24781E37">
            <w:pPr>
              <w:adjustRightInd w:val="0"/>
              <w:snapToGrid w:val="0"/>
              <w:spacing w:line="240" w:lineRule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NFC被动通信，支持与手机进行数据传输，兼容android/iOS手机</w:t>
            </w:r>
          </w:p>
          <w:p w14:paraId="12BBB9D4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风火轮提供例子和API教程</w:t>
            </w:r>
          </w:p>
        </w:tc>
      </w:tr>
      <w:tr w14:paraId="6F16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C8A59F5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HDMI IN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1F1F1" w:themeFill="background1" w:themeFillShade="F2"/>
          </w:tcPr>
          <w:p w14:paraId="759A5803">
            <w:pPr>
              <w:adjustRightInd w:val="0"/>
              <w:snapToGrid w:val="0"/>
              <w:spacing w:line="240" w:lineRule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最高支持4K@60fps (YUV420 )</w:t>
            </w:r>
          </w:p>
          <w:p w14:paraId="35F68D03">
            <w:pPr>
              <w:adjustRightInd w:val="0"/>
              <w:snapToGrid w:val="0"/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通过转接板：HDMI IN转MIPI-CSI FPC座子 需要另购买转接板</w:t>
            </w:r>
          </w:p>
        </w:tc>
      </w:tr>
      <w:tr w14:paraId="6AC5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0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00B0F0"/>
            <w:vAlign w:val="center"/>
          </w:tcPr>
          <w:p w14:paraId="29E62892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支持系统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1F1F1" w:themeFill="background1" w:themeFillShade="F2"/>
          </w:tcPr>
          <w:p w14:paraId="022213B1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Android 13(kernel 5.10)</w:t>
            </w:r>
          </w:p>
          <w:p w14:paraId="0860EB91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Debian 11(kernel 5.10)</w:t>
            </w:r>
          </w:p>
          <w:p w14:paraId="0D5EA342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Ubuntu 22.04(kernel 5.10)</w:t>
            </w:r>
          </w:p>
          <w:p w14:paraId="08E1D85A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uto"/>
              <w:ind w:left="420" w:leftChars="0" w:hanging="420" w:firstLineChars="0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Ubuntu 22.04(kernel 5.10)</w:t>
            </w:r>
          </w:p>
        </w:tc>
      </w:tr>
    </w:tbl>
    <w:p w14:paraId="7854A08C">
      <w:pPr>
        <w:adjustRightInd w:val="0"/>
        <w:snapToGrid w:val="0"/>
        <w:spacing w:line="480" w:lineRule="auto"/>
      </w:pPr>
    </w:p>
    <w:p w14:paraId="21E2A03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ascii="思源黑体 Medium" w:hAnsi="思源黑体 Medium" w:eastAsia="思源黑体 Medium"/>
        </w:rPr>
      </w:pPr>
    </w:p>
    <w:p w14:paraId="2FC33F08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593DD6AF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3E6C313C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53EA9A1E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7276DE3B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71D1B5CD">
      <w:pPr>
        <w:adjustRightInd w:val="0"/>
        <w:snapToGrid w:val="0"/>
        <w:spacing w:line="480" w:lineRule="auto"/>
        <w:jc w:val="center"/>
        <w:rPr>
          <w:rFonts w:ascii="思源黑体 Medium" w:hAnsi="思源黑体 Medium" w:eastAsia="思源黑体 Medium"/>
        </w:rPr>
      </w:pPr>
    </w:p>
    <w:p w14:paraId="355A83E9">
      <w:pPr>
        <w:adjustRightInd w:val="0"/>
        <w:snapToGrid w:val="0"/>
        <w:spacing w:line="480" w:lineRule="auto"/>
        <w:rPr>
          <w:rFonts w:ascii="思源黑体 Medium" w:hAnsi="思源黑体 Medium" w:eastAsia="思源黑体 Medium"/>
        </w:rPr>
      </w:pPr>
    </w:p>
    <w:p w14:paraId="384322F0">
      <w:pPr>
        <w:pStyle w:val="2"/>
        <w:jc w:val="center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bookmarkStart w:id="2" w:name="_Toc12110"/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接口描述</w:t>
      </w:r>
      <w:bookmarkEnd w:id="2"/>
    </w:p>
    <w:p w14:paraId="1BCB18D9">
      <w:pPr>
        <w:numPr>
          <w:ilvl w:val="0"/>
          <w:numId w:val="5"/>
        </w:numPr>
        <w:ind w:left="0" w:leftChars="0" w:firstLine="420" w:firstLineChars="0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正面接口</w:t>
      </w:r>
    </w:p>
    <w:p w14:paraId="33FC986A">
      <w:pPr>
        <w:widowControl w:val="0"/>
        <w:numPr>
          <w:numId w:val="0"/>
        </w:numPr>
        <w:jc w:val="center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drawing>
          <wp:inline distT="0" distB="0" distL="114300" distR="114300">
            <wp:extent cx="2508885" cy="2508885"/>
            <wp:effectExtent l="0" t="0" r="5715" b="5715"/>
            <wp:docPr id="6" name="图片 6" descr="接口图 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接口图 正面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81E12">
      <w:pPr>
        <w:widowControl w:val="0"/>
        <w:numPr>
          <w:ilvl w:val="0"/>
          <w:numId w:val="5"/>
        </w:numPr>
        <w:ind w:left="0" w:leftChars="0" w:firstLine="420" w:firstLineChars="0"/>
        <w:jc w:val="both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背面接口</w:t>
      </w:r>
    </w:p>
    <w:p w14:paraId="1953E93E">
      <w:pPr>
        <w:widowControl w:val="0"/>
        <w:numPr>
          <w:numId w:val="0"/>
        </w:numPr>
        <w:jc w:val="center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drawing>
          <wp:inline distT="0" distB="0" distL="114300" distR="114300">
            <wp:extent cx="2868930" cy="2868930"/>
            <wp:effectExtent l="0" t="0" r="7620" b="7620"/>
            <wp:docPr id="7" name="图片 7" descr="接口图 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接口图 背面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9A1B1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4662BCA1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6F4E0162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614A81A5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6B0EC9D8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38CD23C5">
      <w:pPr>
        <w:pStyle w:val="2"/>
        <w:jc w:val="center"/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  <w:bookmarkStart w:id="3" w:name="_Toc3901"/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产品尺寸</w:t>
      </w:r>
      <w:bookmarkEnd w:id="3"/>
    </w:p>
    <w:p w14:paraId="4DFE8333">
      <w:pPr>
        <w:rPr>
          <w:rFonts w:hint="default"/>
          <w:lang w:val="en-US" w:eastAsia="zh-CN"/>
        </w:rPr>
      </w:pPr>
    </w:p>
    <w:p w14:paraId="68ECC6E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思源黑体 Medium" w:asciiTheme="minorAscii" w:hAnsiTheme="minorAscii"/>
          <w:sz w:val="21"/>
          <w:szCs w:val="21"/>
          <w:shd w:val="clear" w:color="auto" w:fill="FFFFFF"/>
          <w:lang w:val="en-US" w:eastAsia="zh-CN"/>
        </w:rPr>
      </w:pPr>
      <w:bookmarkStart w:id="4" w:name="_Toc13356"/>
      <w:r>
        <w:rPr>
          <w:rFonts w:hint="default" w:eastAsia="思源黑体 Medium" w:asciiTheme="minorAscii" w:hAnsiTheme="minorAscii"/>
          <w:sz w:val="21"/>
          <w:szCs w:val="21"/>
          <w:shd w:val="clear" w:color="auto" w:fill="FFFFFF"/>
          <w:lang w:val="en-US" w:eastAsia="zh-CN"/>
        </w:rPr>
        <w:drawing>
          <wp:inline distT="0" distB="0" distL="114300" distR="114300">
            <wp:extent cx="4872990" cy="5920740"/>
            <wp:effectExtent l="0" t="0" r="3810" b="3810"/>
            <wp:docPr id="30" name="图片 30" descr="尺寸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尺寸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299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14:paraId="162CC4EC">
      <w:pPr>
        <w:rPr>
          <w:rFonts w:hint="default"/>
          <w:lang w:val="en-US" w:eastAsia="zh-CN"/>
        </w:rPr>
      </w:pPr>
    </w:p>
    <w:p w14:paraId="5E4138D0">
      <w:pPr>
        <w:rPr>
          <w:rFonts w:hint="default" w:eastAsia="思源黑体 Medium" w:asciiTheme="minorAscii" w:hAnsiTheme="minorAscii"/>
          <w:sz w:val="21"/>
          <w:szCs w:val="21"/>
          <w:shd w:val="clear" w:color="auto" w:fill="FFFFFF"/>
          <w:lang w:val="en-US" w:eastAsia="zh-CN"/>
        </w:rPr>
      </w:pPr>
    </w:p>
    <w:p w14:paraId="65ED11CB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3D3C0584">
      <w:pP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</w:pPr>
    </w:p>
    <w:p w14:paraId="2BD79350">
      <w:pPr>
        <w:pStyle w:val="2"/>
        <w:jc w:val="center"/>
        <w:rPr>
          <w:rFonts w:ascii="思源黑体 Medium" w:hAnsi="思源黑体 Medium" w:eastAsia="思源黑体 Medium"/>
          <w:shd w:val="clear" w:color="auto" w:fill="FFFFFF"/>
        </w:rPr>
      </w:pPr>
      <w:bookmarkStart w:id="5" w:name="_Toc14363"/>
      <w:r>
        <w:rPr>
          <w:rFonts w:hint="eastAsia" w:ascii="思源黑体 Medium" w:hAnsi="思源黑体 Medium" w:eastAsia="思源黑体 Medium"/>
          <w:shd w:val="clear" w:color="auto" w:fill="FFFFFF"/>
          <w:lang w:val="en-US" w:eastAsia="zh-CN"/>
        </w:rPr>
        <w:t>接口定义</w:t>
      </w:r>
      <w:bookmarkEnd w:id="5"/>
    </w:p>
    <w:p w14:paraId="721F8BF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textAlignment w:val="auto"/>
        <w:rPr>
          <w:rFonts w:hint="default"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hint="default" w:ascii="Calibri" w:hAnsi="Calibri" w:cs="Calibri"/>
          <w:color w:val="000000"/>
          <w:sz w:val="20"/>
          <w:szCs w:val="20"/>
          <w:shd w:val="clear" w:color="auto" w:fill="FFFFFF"/>
          <w:lang w:val="en-US" w:eastAsia="zh-CN"/>
        </w:rPr>
        <w:t>(J23)DEBUG 3PIN 1.25MM间距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8"/>
        <w:gridCol w:w="1808"/>
        <w:gridCol w:w="1808"/>
        <w:gridCol w:w="1808"/>
        <w:gridCol w:w="1808"/>
        <w:gridCol w:w="1808"/>
      </w:tblGrid>
      <w:tr w14:paraId="3179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3ED211E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eastAsia="zh-CN"/>
              </w:rPr>
              <w:drawing>
                <wp:inline distT="0" distB="0" distL="114300" distR="114300">
                  <wp:extent cx="1278255" cy="642620"/>
                  <wp:effectExtent l="0" t="0" r="17145" b="5080"/>
                  <wp:docPr id="8" name="图片 8" descr="debu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ebu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255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16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6FF333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</w:tcPr>
          <w:p w14:paraId="752EC34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433A1E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</w:tcPr>
          <w:p w14:paraId="745E959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</w:tcPr>
          <w:p w14:paraId="45ED241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2105CE0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54D4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5BA847A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5FCDDA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UART2_TX_M0</w:t>
            </w:r>
          </w:p>
        </w:tc>
        <w:tc>
          <w:tcPr>
            <w:tcW w:w="1808" w:type="dxa"/>
          </w:tcPr>
          <w:p w14:paraId="208BB09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3.3/V</w:t>
            </w:r>
          </w:p>
        </w:tc>
        <w:tc>
          <w:tcPr>
            <w:tcW w:w="1808" w:type="dxa"/>
          </w:tcPr>
          <w:p w14:paraId="5873BF8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</w:tcPr>
          <w:p w14:paraId="288A689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6CC9FBF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</w:tr>
      <w:tr w14:paraId="75F1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D1A75A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668B23E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UART_RX_M0</w:t>
            </w:r>
          </w:p>
        </w:tc>
        <w:tc>
          <w:tcPr>
            <w:tcW w:w="1808" w:type="dxa"/>
          </w:tcPr>
          <w:p w14:paraId="3D80B89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1808" w:type="dxa"/>
          </w:tcPr>
          <w:p w14:paraId="616B77E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1808" w:type="dxa"/>
          </w:tcPr>
          <w:p w14:paraId="4E062A5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1808" w:type="dxa"/>
          </w:tcPr>
          <w:p w14:paraId="216E520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</w:tr>
    </w:tbl>
    <w:p w14:paraId="744A875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Calibri" w:hAnsi="Calibri" w:cs="Calibri"/>
          <w:color w:val="000000"/>
          <w:sz w:val="20"/>
          <w:szCs w:val="20"/>
          <w:shd w:val="clear" w:color="auto" w:fill="FFFFFF"/>
        </w:rPr>
      </w:pPr>
    </w:p>
    <w:p w14:paraId="0FC23D6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 w:ascii="Calibri" w:hAnsi="Calibri" w:cs="Calibri" w:eastAsiaTheme="minorEastAsia"/>
          <w:color w:val="000000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Calibri" w:hAnsi="Calibri" w:cs="Calibri"/>
          <w:color w:val="000000"/>
          <w:sz w:val="20"/>
          <w:szCs w:val="20"/>
          <w:shd w:val="clear" w:color="auto" w:fill="FFFFFF"/>
          <w:lang w:val="en-US" w:eastAsia="zh-CN"/>
        </w:rPr>
        <w:t>(J3)MIC 2PIN 1.25MM间距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8"/>
        <w:gridCol w:w="1808"/>
        <w:gridCol w:w="1808"/>
        <w:gridCol w:w="1808"/>
        <w:gridCol w:w="1808"/>
        <w:gridCol w:w="1808"/>
      </w:tblGrid>
      <w:tr w14:paraId="7F68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07F9B4B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828675" cy="579120"/>
                  <wp:effectExtent l="0" t="0" r="9525" b="11430"/>
                  <wp:docPr id="9" name="图片 9" descr="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MIC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4F7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4551E4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</w:tcPr>
          <w:p w14:paraId="533D22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2F689E8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</w:tcPr>
          <w:p w14:paraId="0082ABE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</w:tcPr>
          <w:p w14:paraId="21C92DA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21A5CD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43EE9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74E74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146F304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MIC2N</w:t>
            </w:r>
          </w:p>
        </w:tc>
        <w:tc>
          <w:tcPr>
            <w:tcW w:w="1808" w:type="dxa"/>
          </w:tcPr>
          <w:p w14:paraId="0B8D9C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1808" w:type="dxa"/>
          </w:tcPr>
          <w:p w14:paraId="73D4E58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53B0BE9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MIC2P</w:t>
            </w:r>
          </w:p>
        </w:tc>
        <w:tc>
          <w:tcPr>
            <w:tcW w:w="1808" w:type="dxa"/>
          </w:tcPr>
          <w:p w14:paraId="6906956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Calibri" w:hAnsi="Calibri" w:cs="Calibri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</w:tbl>
    <w:p w14:paraId="71E24FA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Calibri" w:hAnsi="Calibri" w:cs="Calibri" w:eastAsiaTheme="minorEastAsia"/>
          <w:color w:val="000000"/>
          <w:sz w:val="20"/>
          <w:szCs w:val="20"/>
          <w:shd w:val="clear" w:color="auto" w:fill="FFFFFF"/>
          <w:lang w:val="en-US" w:eastAsia="zh-CN"/>
        </w:rPr>
      </w:pPr>
    </w:p>
    <w:p w14:paraId="2FC8B27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textAlignment w:val="auto"/>
        <w:rPr>
          <w:rFonts w:hint="default" w:ascii="Helvetica" w:hAnsi="Helvetica" w:cs="Helvetica" w:eastAsiaTheme="minorEastAsia"/>
          <w:color w:val="000000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Helvetica" w:hAnsi="Helvetica" w:cs="Helvetica"/>
          <w:color w:val="000000"/>
          <w:sz w:val="20"/>
          <w:szCs w:val="20"/>
          <w:shd w:val="clear" w:color="auto" w:fill="FFFFFF"/>
          <w:lang w:val="en-US" w:eastAsia="zh-CN"/>
        </w:rPr>
        <w:t>(CON3)双排针(15x2) 30 PIN 2.0mm间距扩展接口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12"/>
        <w:gridCol w:w="2595"/>
        <w:gridCol w:w="1729"/>
        <w:gridCol w:w="890"/>
        <w:gridCol w:w="2992"/>
        <w:gridCol w:w="1730"/>
      </w:tblGrid>
      <w:tr w14:paraId="77F7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5D03C0B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659765" cy="824865"/>
                  <wp:effectExtent l="0" t="0" r="13335" b="6985"/>
                  <wp:docPr id="10" name="图片 10" descr="30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0PIN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49388" b="-52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59765" cy="82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591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38F860B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670" w:type="dxa"/>
          </w:tcPr>
          <w:p w14:paraId="08B295C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0C2A5D1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922" w:type="dxa"/>
          </w:tcPr>
          <w:p w14:paraId="5EB7A37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694" w:type="dxa"/>
          </w:tcPr>
          <w:p w14:paraId="3ADB3DF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</w:tcPr>
          <w:p w14:paraId="1DB9262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20D6A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741A42A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670" w:type="dxa"/>
          </w:tcPr>
          <w:p w14:paraId="71AB3F4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DC_5V</w:t>
            </w:r>
          </w:p>
        </w:tc>
        <w:tc>
          <w:tcPr>
            <w:tcW w:w="1808" w:type="dxa"/>
          </w:tcPr>
          <w:p w14:paraId="06DBD08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5V</w:t>
            </w:r>
          </w:p>
        </w:tc>
        <w:tc>
          <w:tcPr>
            <w:tcW w:w="922" w:type="dxa"/>
          </w:tcPr>
          <w:p w14:paraId="5089F2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694" w:type="dxa"/>
          </w:tcPr>
          <w:p w14:paraId="5C6D9D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VCC3V3_SYS</w:t>
            </w:r>
          </w:p>
        </w:tc>
        <w:tc>
          <w:tcPr>
            <w:tcW w:w="1808" w:type="dxa"/>
          </w:tcPr>
          <w:p w14:paraId="71A6615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EB6D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11F400A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670" w:type="dxa"/>
          </w:tcPr>
          <w:p w14:paraId="12B7A83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 xml:space="preserve"> GND</w:t>
            </w:r>
          </w:p>
        </w:tc>
        <w:tc>
          <w:tcPr>
            <w:tcW w:w="1808" w:type="dxa"/>
          </w:tcPr>
          <w:p w14:paraId="4272CBD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2" w:type="dxa"/>
          </w:tcPr>
          <w:p w14:paraId="24B5DBE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694" w:type="dxa"/>
          </w:tcPr>
          <w:p w14:paraId="2F1DB3E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 xml:space="preserve"> GND</w:t>
            </w:r>
          </w:p>
        </w:tc>
        <w:tc>
          <w:tcPr>
            <w:tcW w:w="1808" w:type="dxa"/>
          </w:tcPr>
          <w:p w14:paraId="6D2E40F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93C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080D33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670" w:type="dxa"/>
          </w:tcPr>
          <w:p w14:paraId="29AE1C3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I2C3_SCL_M2</w:t>
            </w:r>
          </w:p>
        </w:tc>
        <w:tc>
          <w:tcPr>
            <w:tcW w:w="1808" w:type="dxa"/>
          </w:tcPr>
          <w:p w14:paraId="69CBD78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7D83CE9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694" w:type="dxa"/>
          </w:tcPr>
          <w:p w14:paraId="7E7E20F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UART5_RX_M1/CAN2_TX_M0</w:t>
            </w:r>
          </w:p>
        </w:tc>
        <w:tc>
          <w:tcPr>
            <w:tcW w:w="1808" w:type="dxa"/>
          </w:tcPr>
          <w:p w14:paraId="547FB02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DE9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7C24914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670" w:type="dxa"/>
          </w:tcPr>
          <w:p w14:paraId="00D025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I2C3_SDA_M2</w:t>
            </w:r>
          </w:p>
        </w:tc>
        <w:tc>
          <w:tcPr>
            <w:tcW w:w="1808" w:type="dxa"/>
          </w:tcPr>
          <w:p w14:paraId="69BAEF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782E41A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694" w:type="dxa"/>
          </w:tcPr>
          <w:p w14:paraId="439712D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UART5_TX_M1/CAN2_RX_M0</w:t>
            </w:r>
          </w:p>
        </w:tc>
        <w:tc>
          <w:tcPr>
            <w:tcW w:w="1808" w:type="dxa"/>
          </w:tcPr>
          <w:p w14:paraId="7628BB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9DAA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3BA8FF9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670" w:type="dxa"/>
          </w:tcPr>
          <w:p w14:paraId="547C722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GPIO1_A6</w:t>
            </w:r>
          </w:p>
        </w:tc>
        <w:tc>
          <w:tcPr>
            <w:tcW w:w="1808" w:type="dxa"/>
          </w:tcPr>
          <w:p w14:paraId="0C0E94D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1931388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694" w:type="dxa"/>
          </w:tcPr>
          <w:p w14:paraId="0982269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UART7_TX_M1</w:t>
            </w:r>
          </w:p>
        </w:tc>
        <w:tc>
          <w:tcPr>
            <w:tcW w:w="1808" w:type="dxa"/>
          </w:tcPr>
          <w:p w14:paraId="3423732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5A92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6A1D36A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670" w:type="dxa"/>
          </w:tcPr>
          <w:p w14:paraId="2AA4E1B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GPIO1_A4</w:t>
            </w:r>
          </w:p>
        </w:tc>
        <w:tc>
          <w:tcPr>
            <w:tcW w:w="1808" w:type="dxa"/>
          </w:tcPr>
          <w:p w14:paraId="67D6981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77D0AF4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694" w:type="dxa"/>
          </w:tcPr>
          <w:p w14:paraId="74E9D45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UART7_RX_M1</w:t>
            </w:r>
          </w:p>
        </w:tc>
        <w:tc>
          <w:tcPr>
            <w:tcW w:w="1808" w:type="dxa"/>
          </w:tcPr>
          <w:p w14:paraId="25433B6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0E2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72AAE25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670" w:type="dxa"/>
          </w:tcPr>
          <w:p w14:paraId="4F3B485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GPIO1_A7</w:t>
            </w:r>
          </w:p>
        </w:tc>
        <w:tc>
          <w:tcPr>
            <w:tcW w:w="1808" w:type="dxa"/>
          </w:tcPr>
          <w:p w14:paraId="52A698A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79E334F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694" w:type="dxa"/>
          </w:tcPr>
          <w:p w14:paraId="5EFDE67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UART9_RX_M2</w:t>
            </w:r>
          </w:p>
        </w:tc>
        <w:tc>
          <w:tcPr>
            <w:tcW w:w="1808" w:type="dxa"/>
          </w:tcPr>
          <w:p w14:paraId="6EA9AD4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06AC5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1572F25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2670" w:type="dxa"/>
          </w:tcPr>
          <w:p w14:paraId="1951964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GPIO1_B1_d</w:t>
            </w:r>
          </w:p>
        </w:tc>
        <w:tc>
          <w:tcPr>
            <w:tcW w:w="1808" w:type="dxa"/>
          </w:tcPr>
          <w:p w14:paraId="19D35A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539B05C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2694" w:type="dxa"/>
          </w:tcPr>
          <w:p w14:paraId="1FE8444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UART9_TX_M2</w:t>
            </w:r>
          </w:p>
        </w:tc>
        <w:tc>
          <w:tcPr>
            <w:tcW w:w="1808" w:type="dxa"/>
          </w:tcPr>
          <w:p w14:paraId="262E913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4EA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09D0AFF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2670" w:type="dxa"/>
          </w:tcPr>
          <w:p w14:paraId="414A041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GPIO1_D5</w:t>
            </w:r>
          </w:p>
        </w:tc>
        <w:tc>
          <w:tcPr>
            <w:tcW w:w="1808" w:type="dxa"/>
          </w:tcPr>
          <w:p w14:paraId="31DEAEB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</w:t>
            </w: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V</w:t>
            </w:r>
          </w:p>
        </w:tc>
        <w:tc>
          <w:tcPr>
            <w:tcW w:w="922" w:type="dxa"/>
          </w:tcPr>
          <w:p w14:paraId="2237D2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2694" w:type="dxa"/>
          </w:tcPr>
          <w:p w14:paraId="5090BBA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PWM7</w:t>
            </w:r>
          </w:p>
        </w:tc>
        <w:tc>
          <w:tcPr>
            <w:tcW w:w="1808" w:type="dxa"/>
          </w:tcPr>
          <w:p w14:paraId="1012720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1.8V</w:t>
            </w:r>
          </w:p>
        </w:tc>
      </w:tr>
      <w:tr w14:paraId="3404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946" w:type="dxa"/>
          </w:tcPr>
          <w:p w14:paraId="6A26C6A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2670" w:type="dxa"/>
          </w:tcPr>
          <w:p w14:paraId="326F238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GPIO3_D1</w:t>
            </w:r>
          </w:p>
        </w:tc>
        <w:tc>
          <w:tcPr>
            <w:tcW w:w="1808" w:type="dxa"/>
          </w:tcPr>
          <w:p w14:paraId="2DDE18F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696DB3E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2694" w:type="dxa"/>
          </w:tcPr>
          <w:p w14:paraId="6AB6474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CAN_RX_M1</w:t>
            </w:r>
          </w:p>
        </w:tc>
        <w:tc>
          <w:tcPr>
            <w:tcW w:w="1808" w:type="dxa"/>
          </w:tcPr>
          <w:p w14:paraId="6FB01DC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3E8E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0219198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2670" w:type="dxa"/>
          </w:tcPr>
          <w:p w14:paraId="284EE6D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I2C7_SCL_M2</w:t>
            </w:r>
          </w:p>
        </w:tc>
        <w:tc>
          <w:tcPr>
            <w:tcW w:w="1808" w:type="dxa"/>
          </w:tcPr>
          <w:p w14:paraId="072EAB8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0D74C54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2694" w:type="dxa"/>
          </w:tcPr>
          <w:p w14:paraId="1C16FDC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CAN_TX_M1</w:t>
            </w:r>
          </w:p>
        </w:tc>
        <w:tc>
          <w:tcPr>
            <w:tcW w:w="1808" w:type="dxa"/>
          </w:tcPr>
          <w:p w14:paraId="5381786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</w:tr>
      <w:tr w14:paraId="00BA8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15A2777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2670" w:type="dxa"/>
          </w:tcPr>
          <w:p w14:paraId="6D3A92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I2C7_SDA_M2</w:t>
            </w:r>
          </w:p>
        </w:tc>
        <w:tc>
          <w:tcPr>
            <w:tcW w:w="1808" w:type="dxa"/>
          </w:tcPr>
          <w:p w14:paraId="230A853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3.3V</w:t>
            </w:r>
          </w:p>
        </w:tc>
        <w:tc>
          <w:tcPr>
            <w:tcW w:w="922" w:type="dxa"/>
          </w:tcPr>
          <w:p w14:paraId="59F6CF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2694" w:type="dxa"/>
          </w:tcPr>
          <w:p w14:paraId="68FEEB9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 xml:space="preserve"> ADC3</w:t>
            </w:r>
          </w:p>
        </w:tc>
        <w:tc>
          <w:tcPr>
            <w:tcW w:w="1808" w:type="dxa"/>
          </w:tcPr>
          <w:p w14:paraId="7B76055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1.8V</w:t>
            </w:r>
          </w:p>
        </w:tc>
      </w:tr>
      <w:tr w14:paraId="3237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0B156FD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2670" w:type="dxa"/>
          </w:tcPr>
          <w:p w14:paraId="5EDAB6E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GPIO0_A0</w:t>
            </w:r>
          </w:p>
        </w:tc>
        <w:tc>
          <w:tcPr>
            <w:tcW w:w="1808" w:type="dxa"/>
          </w:tcPr>
          <w:p w14:paraId="0436032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</w:t>
            </w: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V</w:t>
            </w:r>
          </w:p>
        </w:tc>
        <w:tc>
          <w:tcPr>
            <w:tcW w:w="922" w:type="dxa"/>
          </w:tcPr>
          <w:p w14:paraId="25CFD65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2694" w:type="dxa"/>
          </w:tcPr>
          <w:p w14:paraId="4EFD96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ADC4</w:t>
            </w:r>
          </w:p>
        </w:tc>
        <w:tc>
          <w:tcPr>
            <w:tcW w:w="1808" w:type="dxa"/>
          </w:tcPr>
          <w:p w14:paraId="002516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1.8V</w:t>
            </w:r>
          </w:p>
        </w:tc>
      </w:tr>
      <w:tr w14:paraId="6DF2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26C4C03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2670" w:type="dxa"/>
          </w:tcPr>
          <w:p w14:paraId="37720C7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I2C1_SDA_M4</w:t>
            </w:r>
          </w:p>
        </w:tc>
        <w:tc>
          <w:tcPr>
            <w:tcW w:w="1808" w:type="dxa"/>
          </w:tcPr>
          <w:p w14:paraId="244D73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</w:t>
            </w: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V</w:t>
            </w:r>
          </w:p>
        </w:tc>
        <w:tc>
          <w:tcPr>
            <w:tcW w:w="922" w:type="dxa"/>
          </w:tcPr>
          <w:p w14:paraId="4DACD74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28</w:t>
            </w:r>
          </w:p>
        </w:tc>
        <w:tc>
          <w:tcPr>
            <w:tcW w:w="2694" w:type="dxa"/>
          </w:tcPr>
          <w:p w14:paraId="247EC9B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I2C1_SCL_M4</w:t>
            </w:r>
          </w:p>
        </w:tc>
        <w:tc>
          <w:tcPr>
            <w:tcW w:w="1808" w:type="dxa"/>
          </w:tcPr>
          <w:p w14:paraId="55BE18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1.8</w:t>
            </w: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V</w:t>
            </w:r>
          </w:p>
        </w:tc>
      </w:tr>
      <w:tr w14:paraId="74EE2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6" w:type="dxa"/>
          </w:tcPr>
          <w:p w14:paraId="3B35F04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29</w:t>
            </w:r>
          </w:p>
        </w:tc>
        <w:tc>
          <w:tcPr>
            <w:tcW w:w="2670" w:type="dxa"/>
          </w:tcPr>
          <w:p w14:paraId="2C68BB5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4ABE62C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2" w:type="dxa"/>
          </w:tcPr>
          <w:p w14:paraId="1722462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30</w:t>
            </w:r>
          </w:p>
        </w:tc>
        <w:tc>
          <w:tcPr>
            <w:tcW w:w="2694" w:type="dxa"/>
          </w:tcPr>
          <w:p w14:paraId="497FA24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EA1D1A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cs="Helvetica" w:eastAsiaTheme="minorEastAsia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53FD9AF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Helvetica" w:hAnsi="Helvetica" w:cs="Helvetica" w:eastAsiaTheme="minorEastAsia"/>
          <w:color w:val="000000"/>
          <w:sz w:val="20"/>
          <w:szCs w:val="20"/>
          <w:shd w:val="clear" w:color="auto" w:fill="FFFFFF"/>
          <w:lang w:val="en-US" w:eastAsia="zh-CN"/>
        </w:rPr>
      </w:pPr>
    </w:p>
    <w:p w14:paraId="596FE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14:paraId="5081BDC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(CON1)M-KEY PCIE接口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28"/>
        <w:gridCol w:w="2562"/>
        <w:gridCol w:w="1627"/>
        <w:gridCol w:w="1629"/>
        <w:gridCol w:w="1751"/>
        <w:gridCol w:w="1651"/>
      </w:tblGrid>
      <w:tr w14:paraId="6F8A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  <w:vAlign w:val="top"/>
          </w:tcPr>
          <w:p w14:paraId="77F0088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093470" cy="678815"/>
                  <wp:effectExtent l="0" t="0" r="11430" b="6985"/>
                  <wp:docPr id="11" name="图片 11" descr="M-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M-key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70" cy="67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2C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vAlign w:val="top"/>
          </w:tcPr>
          <w:p w14:paraId="3A952DD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6B2608E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355F75D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vAlign w:val="top"/>
          </w:tcPr>
          <w:p w14:paraId="4E80B3F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58CB84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33AAAEA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77A3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45F62E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  <w:vAlign w:val="top"/>
          </w:tcPr>
          <w:p w14:paraId="2F8AAD1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25E496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22CAA2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  <w:vAlign w:val="top"/>
          </w:tcPr>
          <w:p w14:paraId="3B84F22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00A42E3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5BE8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22EDEA6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  <w:vAlign w:val="top"/>
          </w:tcPr>
          <w:p w14:paraId="039B64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0F13DE3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F33495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dxa"/>
            <w:vAlign w:val="top"/>
          </w:tcPr>
          <w:p w14:paraId="1D50012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214F714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CC8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1F442F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808" w:type="dxa"/>
            <w:vAlign w:val="top"/>
          </w:tcPr>
          <w:p w14:paraId="224E8A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B718FF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EC9341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08" w:type="dxa"/>
            <w:vAlign w:val="top"/>
          </w:tcPr>
          <w:p w14:paraId="418646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4461E1D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607C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B6A6FB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08" w:type="dxa"/>
            <w:vAlign w:val="top"/>
          </w:tcPr>
          <w:p w14:paraId="74FA8A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DP4</w:t>
            </w:r>
          </w:p>
        </w:tc>
        <w:tc>
          <w:tcPr>
            <w:tcW w:w="1808" w:type="dxa"/>
            <w:vAlign w:val="top"/>
          </w:tcPr>
          <w:p w14:paraId="5B007A3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7A5C23C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808" w:type="dxa"/>
            <w:vAlign w:val="top"/>
          </w:tcPr>
          <w:p w14:paraId="1C325CE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50D7D1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F18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  <w:vAlign w:val="top"/>
          </w:tcPr>
          <w:p w14:paraId="3AE8D0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808" w:type="dxa"/>
            <w:vAlign w:val="top"/>
          </w:tcPr>
          <w:p w14:paraId="2373FFE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DM4</w:t>
            </w:r>
          </w:p>
        </w:tc>
        <w:tc>
          <w:tcPr>
            <w:tcW w:w="1808" w:type="dxa"/>
            <w:vAlign w:val="top"/>
          </w:tcPr>
          <w:p w14:paraId="49A3F3A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107989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dxa"/>
            <w:vAlign w:val="top"/>
          </w:tcPr>
          <w:p w14:paraId="0CFD08E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DAS/DSS</w:t>
            </w:r>
          </w:p>
        </w:tc>
        <w:tc>
          <w:tcPr>
            <w:tcW w:w="1808" w:type="dxa"/>
            <w:vAlign w:val="top"/>
          </w:tcPr>
          <w:p w14:paraId="263CDDE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B740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F947C6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dxa"/>
            <w:vAlign w:val="top"/>
          </w:tcPr>
          <w:p w14:paraId="09A4EA5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DE0CDB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D21E00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dxa"/>
            <w:vAlign w:val="top"/>
          </w:tcPr>
          <w:p w14:paraId="106B12F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49F7C1F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0B5D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79C4A0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dxa"/>
            <w:vAlign w:val="top"/>
          </w:tcPr>
          <w:p w14:paraId="56FC599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24792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7A0441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dxa"/>
            <w:vAlign w:val="top"/>
          </w:tcPr>
          <w:p w14:paraId="2ACE13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5321C03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49CA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624EE3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dxa"/>
            <w:vAlign w:val="top"/>
          </w:tcPr>
          <w:p w14:paraId="7C6B02C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51B90E9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446312F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dxa"/>
            <w:vAlign w:val="top"/>
          </w:tcPr>
          <w:p w14:paraId="3BA22A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650D55D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0F6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4344C4E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dxa"/>
            <w:vAlign w:val="top"/>
          </w:tcPr>
          <w:p w14:paraId="58450E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D2E0F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624AF9A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dxa"/>
            <w:vAlign w:val="top"/>
          </w:tcPr>
          <w:p w14:paraId="509ACA2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1B409E0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19B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269B0A6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dxa"/>
            <w:vAlign w:val="top"/>
          </w:tcPr>
          <w:p w14:paraId="55CF32D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0522440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124E18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dxa"/>
            <w:vAlign w:val="top"/>
          </w:tcPr>
          <w:p w14:paraId="4DD95C0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418F361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AA9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E7945B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dxa"/>
            <w:vAlign w:val="top"/>
          </w:tcPr>
          <w:p w14:paraId="7D138E1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5CA3AD1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24596F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dxa"/>
            <w:vAlign w:val="top"/>
          </w:tcPr>
          <w:p w14:paraId="4487B87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4AE9A93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39F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0D5830B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dxa"/>
            <w:vAlign w:val="top"/>
          </w:tcPr>
          <w:p w14:paraId="5731D0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AADC43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374B0F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1808" w:type="dxa"/>
            <w:vAlign w:val="top"/>
          </w:tcPr>
          <w:p w14:paraId="609FB3D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0A1CE46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90B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0F3581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1808" w:type="dxa"/>
            <w:vAlign w:val="top"/>
          </w:tcPr>
          <w:p w14:paraId="3F4D57D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9E4063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FA82BB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1808" w:type="dxa"/>
            <w:vAlign w:val="top"/>
          </w:tcPr>
          <w:p w14:paraId="5214004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183799B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22BF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2BFC56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1808" w:type="dxa"/>
            <w:vAlign w:val="top"/>
          </w:tcPr>
          <w:p w14:paraId="163799D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680F40C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424937D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1808" w:type="dxa"/>
            <w:vAlign w:val="top"/>
          </w:tcPr>
          <w:p w14:paraId="6192819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9B08F0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6F4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0C7FBDC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808" w:type="dxa"/>
            <w:vAlign w:val="top"/>
          </w:tcPr>
          <w:p w14:paraId="1DEE07A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885280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3B7B05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1808" w:type="dxa"/>
            <w:vAlign w:val="top"/>
          </w:tcPr>
          <w:p w14:paraId="4E29EB1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A4650F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483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703B5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1808" w:type="dxa"/>
            <w:vAlign w:val="top"/>
          </w:tcPr>
          <w:p w14:paraId="6490E1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4170C8B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3B02E07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1808" w:type="dxa"/>
            <w:vAlign w:val="top"/>
          </w:tcPr>
          <w:p w14:paraId="4AE957C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D7B47D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F7A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5B0751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1808" w:type="dxa"/>
            <w:vAlign w:val="top"/>
          </w:tcPr>
          <w:p w14:paraId="0675415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1441BA1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AE7AD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1808" w:type="dxa"/>
            <w:vAlign w:val="top"/>
          </w:tcPr>
          <w:p w14:paraId="25FCCE1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3A1538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C39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6A7534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1808" w:type="dxa"/>
            <w:vAlign w:val="top"/>
          </w:tcPr>
          <w:p w14:paraId="79725BC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70AB48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6E7FF5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  <w:tc>
          <w:tcPr>
            <w:tcW w:w="1808" w:type="dxa"/>
            <w:vAlign w:val="top"/>
          </w:tcPr>
          <w:p w14:paraId="3B78FAD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12B42D7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2C35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17F2F0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1808" w:type="dxa"/>
            <w:vAlign w:val="top"/>
          </w:tcPr>
          <w:p w14:paraId="3CB6DB5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4228E1E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CF035C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  <w:tc>
          <w:tcPr>
            <w:tcW w:w="1808" w:type="dxa"/>
            <w:vAlign w:val="top"/>
          </w:tcPr>
          <w:p w14:paraId="3B469E3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DEVSLP</w:t>
            </w:r>
          </w:p>
        </w:tc>
        <w:tc>
          <w:tcPr>
            <w:tcW w:w="1808" w:type="dxa"/>
            <w:vAlign w:val="top"/>
          </w:tcPr>
          <w:p w14:paraId="7058884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67B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D4B203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1808" w:type="dxa"/>
            <w:vAlign w:val="top"/>
          </w:tcPr>
          <w:p w14:paraId="48F80FA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679238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BAE26D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  <w:tc>
          <w:tcPr>
            <w:tcW w:w="1808" w:type="dxa"/>
            <w:vAlign w:val="top"/>
          </w:tcPr>
          <w:p w14:paraId="6547735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61F75C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96A1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4472998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1808" w:type="dxa"/>
            <w:vAlign w:val="top"/>
          </w:tcPr>
          <w:p w14:paraId="666AFE6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USB30_2_SSRXN/PCIE_RXN</w:t>
            </w:r>
          </w:p>
        </w:tc>
        <w:tc>
          <w:tcPr>
            <w:tcW w:w="1808" w:type="dxa"/>
            <w:vAlign w:val="top"/>
          </w:tcPr>
          <w:p w14:paraId="6F3C359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3A53252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  <w:tc>
          <w:tcPr>
            <w:tcW w:w="1808" w:type="dxa"/>
            <w:vAlign w:val="top"/>
          </w:tcPr>
          <w:p w14:paraId="259B719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D8C1F2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DE9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28BA09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1808" w:type="dxa"/>
            <w:vAlign w:val="top"/>
          </w:tcPr>
          <w:p w14:paraId="316C5B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USB30_2_SSRXP/PCIE_RXP</w:t>
            </w:r>
          </w:p>
        </w:tc>
        <w:tc>
          <w:tcPr>
            <w:tcW w:w="1808" w:type="dxa"/>
            <w:vAlign w:val="top"/>
          </w:tcPr>
          <w:p w14:paraId="493EB7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4FE31A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  <w:tc>
          <w:tcPr>
            <w:tcW w:w="1808" w:type="dxa"/>
            <w:vAlign w:val="top"/>
          </w:tcPr>
          <w:p w14:paraId="420A677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2A68B5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D82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058978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1808" w:type="dxa"/>
            <w:vAlign w:val="top"/>
          </w:tcPr>
          <w:p w14:paraId="4BBFBD8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55D24D5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B25614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  <w:tc>
          <w:tcPr>
            <w:tcW w:w="1808" w:type="dxa"/>
            <w:vAlign w:val="top"/>
          </w:tcPr>
          <w:p w14:paraId="008E573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632C1E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12A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  <w:vAlign w:val="top"/>
          </w:tcPr>
          <w:p w14:paraId="0B4DF85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1808" w:type="dxa"/>
            <w:vAlign w:val="top"/>
          </w:tcPr>
          <w:p w14:paraId="7DEC656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USB30_2_SSTXN/PCIE_TXN</w:t>
            </w:r>
          </w:p>
        </w:tc>
        <w:tc>
          <w:tcPr>
            <w:tcW w:w="1808" w:type="dxa"/>
            <w:vAlign w:val="top"/>
          </w:tcPr>
          <w:p w14:paraId="4AC256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1D98084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  <w:tc>
          <w:tcPr>
            <w:tcW w:w="1808" w:type="dxa"/>
            <w:vAlign w:val="top"/>
          </w:tcPr>
          <w:p w14:paraId="1BD29DA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00903C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25F1F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7347D4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1808" w:type="dxa"/>
            <w:vAlign w:val="top"/>
          </w:tcPr>
          <w:p w14:paraId="24E00F7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USB30_2_SSTXP/PCIE_TXP</w:t>
            </w:r>
          </w:p>
        </w:tc>
        <w:tc>
          <w:tcPr>
            <w:tcW w:w="1808" w:type="dxa"/>
            <w:vAlign w:val="top"/>
          </w:tcPr>
          <w:p w14:paraId="6EAEA8D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71C8A06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808" w:type="dxa"/>
            <w:vAlign w:val="top"/>
          </w:tcPr>
          <w:p w14:paraId="6C21CFC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564241F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A21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88285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</w:t>
            </w:r>
          </w:p>
        </w:tc>
        <w:tc>
          <w:tcPr>
            <w:tcW w:w="1808" w:type="dxa"/>
            <w:vAlign w:val="top"/>
          </w:tcPr>
          <w:p w14:paraId="7EB140E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4341FCF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7CF86D8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</w:t>
            </w:r>
          </w:p>
        </w:tc>
        <w:tc>
          <w:tcPr>
            <w:tcW w:w="1808" w:type="dxa"/>
            <w:vAlign w:val="top"/>
          </w:tcPr>
          <w:p w14:paraId="1C43C1A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PERST#</w:t>
            </w:r>
          </w:p>
        </w:tc>
        <w:tc>
          <w:tcPr>
            <w:tcW w:w="1808" w:type="dxa"/>
            <w:vAlign w:val="top"/>
          </w:tcPr>
          <w:p w14:paraId="28DD17D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5D21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21B537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</w:t>
            </w:r>
          </w:p>
        </w:tc>
        <w:tc>
          <w:tcPr>
            <w:tcW w:w="1808" w:type="dxa"/>
            <w:vAlign w:val="top"/>
          </w:tcPr>
          <w:p w14:paraId="1350EB8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PCIE20_2_REFCLKN</w:t>
            </w:r>
          </w:p>
        </w:tc>
        <w:tc>
          <w:tcPr>
            <w:tcW w:w="1808" w:type="dxa"/>
            <w:vAlign w:val="top"/>
          </w:tcPr>
          <w:p w14:paraId="3C52F06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67136FD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54</w:t>
            </w:r>
          </w:p>
        </w:tc>
        <w:tc>
          <w:tcPr>
            <w:tcW w:w="1808" w:type="dxa"/>
            <w:vAlign w:val="top"/>
          </w:tcPr>
          <w:p w14:paraId="17B06C9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CLKREQ</w:t>
            </w:r>
            <w:r>
              <w:rPr>
                <w:rFonts w:hint="eastAsia"/>
                <w:vertAlign w:val="baseline"/>
                <w:lang w:val="en-US" w:eastAsia="zh-CN"/>
              </w:rPr>
              <w:t>#</w:t>
            </w:r>
          </w:p>
        </w:tc>
        <w:tc>
          <w:tcPr>
            <w:tcW w:w="1808" w:type="dxa"/>
            <w:vAlign w:val="top"/>
          </w:tcPr>
          <w:p w14:paraId="0660B3B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7E4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75D910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55</w:t>
            </w:r>
          </w:p>
        </w:tc>
        <w:tc>
          <w:tcPr>
            <w:tcW w:w="1808" w:type="dxa"/>
            <w:vAlign w:val="top"/>
          </w:tcPr>
          <w:p w14:paraId="53B4E17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PCIE20_2_REFCLKP</w:t>
            </w:r>
          </w:p>
        </w:tc>
        <w:tc>
          <w:tcPr>
            <w:tcW w:w="1808" w:type="dxa"/>
            <w:vAlign w:val="top"/>
          </w:tcPr>
          <w:p w14:paraId="7A5E4D5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  <w:vAlign w:val="top"/>
          </w:tcPr>
          <w:p w14:paraId="2DD5ACC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56</w:t>
            </w:r>
          </w:p>
        </w:tc>
        <w:tc>
          <w:tcPr>
            <w:tcW w:w="1808" w:type="dxa"/>
            <w:vAlign w:val="top"/>
          </w:tcPr>
          <w:p w14:paraId="575FCC1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PEWAKE#</w:t>
            </w:r>
          </w:p>
        </w:tc>
        <w:tc>
          <w:tcPr>
            <w:tcW w:w="1808" w:type="dxa"/>
            <w:vAlign w:val="top"/>
          </w:tcPr>
          <w:p w14:paraId="74C8C7D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0A6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748D49F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57</w:t>
            </w:r>
          </w:p>
        </w:tc>
        <w:tc>
          <w:tcPr>
            <w:tcW w:w="1808" w:type="dxa"/>
            <w:vAlign w:val="top"/>
          </w:tcPr>
          <w:p w14:paraId="41D5087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03B82B6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3C56E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1808" w:type="dxa"/>
            <w:vAlign w:val="top"/>
          </w:tcPr>
          <w:p w14:paraId="5D2C5C1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05286AF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BDA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0EE2C18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1808" w:type="dxa"/>
            <w:vAlign w:val="top"/>
          </w:tcPr>
          <w:p w14:paraId="3C2B6F1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2571AE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2DBA56C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</w:t>
            </w:r>
          </w:p>
        </w:tc>
        <w:tc>
          <w:tcPr>
            <w:tcW w:w="1808" w:type="dxa"/>
            <w:vAlign w:val="top"/>
          </w:tcPr>
          <w:p w14:paraId="49FD340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  <w:vAlign w:val="top"/>
          </w:tcPr>
          <w:p w14:paraId="0A9D670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6BC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7E584C8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69</w:t>
            </w:r>
          </w:p>
        </w:tc>
        <w:tc>
          <w:tcPr>
            <w:tcW w:w="1808" w:type="dxa"/>
            <w:vAlign w:val="top"/>
          </w:tcPr>
          <w:p w14:paraId="4DE802F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GPIO2_A6</w:t>
            </w:r>
          </w:p>
        </w:tc>
        <w:tc>
          <w:tcPr>
            <w:tcW w:w="1808" w:type="dxa"/>
            <w:vAlign w:val="top"/>
          </w:tcPr>
          <w:p w14:paraId="6422A3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FF7BEC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</w:t>
            </w:r>
          </w:p>
        </w:tc>
        <w:tc>
          <w:tcPr>
            <w:tcW w:w="1808" w:type="dxa"/>
            <w:vAlign w:val="top"/>
          </w:tcPr>
          <w:p w14:paraId="1C02360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39F84E6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6D30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4C86655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</w:t>
            </w:r>
          </w:p>
        </w:tc>
        <w:tc>
          <w:tcPr>
            <w:tcW w:w="1808" w:type="dxa"/>
            <w:vAlign w:val="top"/>
          </w:tcPr>
          <w:p w14:paraId="00BE5C2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25441BB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7F3376B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</w:t>
            </w:r>
          </w:p>
        </w:tc>
        <w:tc>
          <w:tcPr>
            <w:tcW w:w="1808" w:type="dxa"/>
            <w:vAlign w:val="top"/>
          </w:tcPr>
          <w:p w14:paraId="199DD9F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495BD5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FF87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531419E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73</w:t>
            </w:r>
          </w:p>
        </w:tc>
        <w:tc>
          <w:tcPr>
            <w:tcW w:w="1808" w:type="dxa"/>
            <w:vAlign w:val="top"/>
          </w:tcPr>
          <w:p w14:paraId="35466B7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582ED74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18430DA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74</w:t>
            </w:r>
          </w:p>
        </w:tc>
        <w:tc>
          <w:tcPr>
            <w:tcW w:w="1808" w:type="dxa"/>
            <w:vAlign w:val="top"/>
          </w:tcPr>
          <w:p w14:paraId="7298EEA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VCC3V3_PCIE</w:t>
            </w:r>
          </w:p>
        </w:tc>
        <w:tc>
          <w:tcPr>
            <w:tcW w:w="1808" w:type="dxa"/>
            <w:vAlign w:val="top"/>
          </w:tcPr>
          <w:p w14:paraId="7ED565B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456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3E4C574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75</w:t>
            </w:r>
          </w:p>
        </w:tc>
        <w:tc>
          <w:tcPr>
            <w:tcW w:w="1808" w:type="dxa"/>
            <w:vAlign w:val="top"/>
          </w:tcPr>
          <w:p w14:paraId="280D8A2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  <w:vAlign w:val="top"/>
          </w:tcPr>
          <w:p w14:paraId="67BE124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6625969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5DC9702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top"/>
          </w:tcPr>
          <w:p w14:paraId="07FFB1C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 w14:paraId="4CDAA9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eastAsiaTheme="minorEastAsia"/>
          <w:lang w:val="en-US" w:eastAsia="zh-CN"/>
        </w:rPr>
      </w:pPr>
    </w:p>
    <w:p w14:paraId="2462CED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(CON2)E-KEY PCIE接口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89"/>
        <w:gridCol w:w="2483"/>
        <w:gridCol w:w="1530"/>
        <w:gridCol w:w="1490"/>
        <w:gridCol w:w="2326"/>
        <w:gridCol w:w="1530"/>
      </w:tblGrid>
      <w:tr w14:paraId="7FD5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8" w:type="dxa"/>
            <w:gridSpan w:val="6"/>
          </w:tcPr>
          <w:p w14:paraId="63F94E1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642235" cy="705485"/>
                  <wp:effectExtent l="0" t="0" r="5715" b="18415"/>
                  <wp:docPr id="12" name="图片 12" descr="E-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-KEY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235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0B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689A1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7FCF7A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0D20B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vAlign w:val="top"/>
          </w:tcPr>
          <w:p w14:paraId="2F0F3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182CF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3C546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7B57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808" w:type="dxa"/>
          </w:tcPr>
          <w:p w14:paraId="4ABF930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71DAB4B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0EFABC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05A21E4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069C1BC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1472E05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65200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285984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</w:tcPr>
          <w:p w14:paraId="6C38B30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DM3</w:t>
            </w:r>
          </w:p>
        </w:tc>
        <w:tc>
          <w:tcPr>
            <w:tcW w:w="1808" w:type="dxa"/>
          </w:tcPr>
          <w:p w14:paraId="6134A17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2DA3B6A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dxa"/>
          </w:tcPr>
          <w:p w14:paraId="76AAC3B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108035A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6CF17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69A911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808" w:type="dxa"/>
          </w:tcPr>
          <w:p w14:paraId="07CDB39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DP3</w:t>
            </w:r>
          </w:p>
        </w:tc>
        <w:tc>
          <w:tcPr>
            <w:tcW w:w="1808" w:type="dxa"/>
          </w:tcPr>
          <w:p w14:paraId="1CFD1BA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67DD9E7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08" w:type="dxa"/>
          </w:tcPr>
          <w:p w14:paraId="6A55481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2F9096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C7E0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808" w:type="dxa"/>
          </w:tcPr>
          <w:p w14:paraId="2B2AD1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08" w:type="dxa"/>
          </w:tcPr>
          <w:p w14:paraId="7A4B6B6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7549F9E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C90F0F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808" w:type="dxa"/>
          </w:tcPr>
          <w:p w14:paraId="3E5E58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6386CE3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41AD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0C8B94A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808" w:type="dxa"/>
          </w:tcPr>
          <w:p w14:paraId="356E40E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CE82F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2DC73E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dxa"/>
          </w:tcPr>
          <w:p w14:paraId="659A660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C27F7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76B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90CB3A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dxa"/>
          </w:tcPr>
          <w:p w14:paraId="60C0447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2E271B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7EACA9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dxa"/>
          </w:tcPr>
          <w:p w14:paraId="12C771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B50B3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50B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74B3A1C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dxa"/>
          </w:tcPr>
          <w:p w14:paraId="3E3C284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01D8355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BF8B37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dxa"/>
          </w:tcPr>
          <w:p w14:paraId="50400C1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9F50D6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2396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3E19EF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dxa"/>
          </w:tcPr>
          <w:p w14:paraId="6AB9940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7D4CC6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4A5642B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dxa"/>
          </w:tcPr>
          <w:p w14:paraId="3BC6F12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560A35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6450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7618A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dxa"/>
          </w:tcPr>
          <w:p w14:paraId="4CA9D87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1FAFD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3EDC8A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dxa"/>
          </w:tcPr>
          <w:p w14:paraId="70B4A0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41FFA5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F77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63B7E99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dxa"/>
          </w:tcPr>
          <w:p w14:paraId="15C7F22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6CE7D7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1C30A59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dxa"/>
          </w:tcPr>
          <w:p w14:paraId="61BC162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267402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7A9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3C21D5F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dxa"/>
          </w:tcPr>
          <w:p w14:paraId="387D50B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4D68E92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0F31185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dxa"/>
          </w:tcPr>
          <w:p w14:paraId="25FBCBF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8DD6D9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896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B7CA4C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dxa"/>
          </w:tcPr>
          <w:p w14:paraId="551EAD1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7BD690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D02A13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1808" w:type="dxa"/>
          </w:tcPr>
          <w:p w14:paraId="723763D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AE7D5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10A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2580AE8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1808" w:type="dxa"/>
          </w:tcPr>
          <w:p w14:paraId="63AE33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E71F73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162B11A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1808" w:type="dxa"/>
          </w:tcPr>
          <w:p w14:paraId="7B057A5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6E2B05F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2AF5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3BC2C2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1808" w:type="dxa"/>
          </w:tcPr>
          <w:p w14:paraId="58E4DA1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PCIE20_0_TXP</w:t>
            </w:r>
          </w:p>
        </w:tc>
        <w:tc>
          <w:tcPr>
            <w:tcW w:w="1808" w:type="dxa"/>
          </w:tcPr>
          <w:p w14:paraId="4CDB231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78D0DA4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  <w:tc>
          <w:tcPr>
            <w:tcW w:w="1808" w:type="dxa"/>
          </w:tcPr>
          <w:p w14:paraId="0852C37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2E190DF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801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3D8BBD5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1808" w:type="dxa"/>
          </w:tcPr>
          <w:p w14:paraId="7722104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PCIE20_0_TXN</w:t>
            </w:r>
          </w:p>
        </w:tc>
        <w:tc>
          <w:tcPr>
            <w:tcW w:w="1808" w:type="dxa"/>
          </w:tcPr>
          <w:p w14:paraId="213B6AB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055A91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  <w:tc>
          <w:tcPr>
            <w:tcW w:w="1808" w:type="dxa"/>
          </w:tcPr>
          <w:p w14:paraId="2EDA16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6A25748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623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3B570F0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1808" w:type="dxa"/>
          </w:tcPr>
          <w:p w14:paraId="279E044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6903572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733C0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  <w:tc>
          <w:tcPr>
            <w:tcW w:w="1808" w:type="dxa"/>
          </w:tcPr>
          <w:p w14:paraId="26ADD31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2317B4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246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4CC9DB8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1808" w:type="dxa"/>
          </w:tcPr>
          <w:p w14:paraId="4968DED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PCIE20_0_RXP</w:t>
            </w:r>
          </w:p>
        </w:tc>
        <w:tc>
          <w:tcPr>
            <w:tcW w:w="1808" w:type="dxa"/>
          </w:tcPr>
          <w:p w14:paraId="7105B5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5B33465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  <w:tc>
          <w:tcPr>
            <w:tcW w:w="1808" w:type="dxa"/>
          </w:tcPr>
          <w:p w14:paraId="1ECDBF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E04E9C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94B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D1C269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1808" w:type="dxa"/>
          </w:tcPr>
          <w:p w14:paraId="37AB16F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PCIE20_0_RXN</w:t>
            </w:r>
          </w:p>
        </w:tc>
        <w:tc>
          <w:tcPr>
            <w:tcW w:w="1808" w:type="dxa"/>
          </w:tcPr>
          <w:p w14:paraId="3B732AC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3E52571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  <w:tc>
          <w:tcPr>
            <w:tcW w:w="1808" w:type="dxa"/>
          </w:tcPr>
          <w:p w14:paraId="03820A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DFE3D6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0BB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0E18B9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1808" w:type="dxa"/>
          </w:tcPr>
          <w:p w14:paraId="4CBB346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6BF3BDB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19C2BE6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  <w:tc>
          <w:tcPr>
            <w:tcW w:w="1808" w:type="dxa"/>
          </w:tcPr>
          <w:p w14:paraId="48B6B8C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47D2D9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9128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244A78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1808" w:type="dxa"/>
          </w:tcPr>
          <w:p w14:paraId="3B9139E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PCIE20_0_REFCLKP</w:t>
            </w:r>
          </w:p>
        </w:tc>
        <w:tc>
          <w:tcPr>
            <w:tcW w:w="1808" w:type="dxa"/>
          </w:tcPr>
          <w:p w14:paraId="683B3F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745828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  <w:tc>
          <w:tcPr>
            <w:tcW w:w="1808" w:type="dxa"/>
          </w:tcPr>
          <w:p w14:paraId="31573E9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CDAB98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BC3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3793D5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1808" w:type="dxa"/>
          </w:tcPr>
          <w:p w14:paraId="5BBDA7E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PCIE20_0_REFCLK</w:t>
            </w:r>
            <w:r>
              <w:rPr>
                <w:rFonts w:hint="eastAsia"/>
                <w:vertAlign w:val="baseline"/>
                <w:lang w:val="en-US" w:eastAsia="zh-CN"/>
              </w:rPr>
              <w:t>N</w:t>
            </w:r>
          </w:p>
        </w:tc>
        <w:tc>
          <w:tcPr>
            <w:tcW w:w="1808" w:type="dxa"/>
          </w:tcPr>
          <w:p w14:paraId="65C9F61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7450415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808" w:type="dxa"/>
          </w:tcPr>
          <w:p w14:paraId="4A3F4CE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379F751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2B8F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1E47538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</w:t>
            </w:r>
          </w:p>
        </w:tc>
        <w:tc>
          <w:tcPr>
            <w:tcW w:w="1808" w:type="dxa"/>
          </w:tcPr>
          <w:p w14:paraId="0ABFCEC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6EA00AB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8754EB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</w:t>
            </w:r>
          </w:p>
        </w:tc>
        <w:tc>
          <w:tcPr>
            <w:tcW w:w="1808" w:type="dxa"/>
          </w:tcPr>
          <w:p w14:paraId="26C5AE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PCIE20x1_2_PERSTn_M0</w:t>
            </w:r>
          </w:p>
        </w:tc>
        <w:tc>
          <w:tcPr>
            <w:tcW w:w="1808" w:type="dxa"/>
          </w:tcPr>
          <w:p w14:paraId="2CC1EB5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5087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611B89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</w:t>
            </w:r>
          </w:p>
        </w:tc>
        <w:tc>
          <w:tcPr>
            <w:tcW w:w="1808" w:type="dxa"/>
          </w:tcPr>
          <w:p w14:paraId="5B2A8EE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PCIE20x1_2_CLKREQn_M0</w:t>
            </w:r>
          </w:p>
        </w:tc>
        <w:tc>
          <w:tcPr>
            <w:tcW w:w="1808" w:type="dxa"/>
          </w:tcPr>
          <w:p w14:paraId="7E74AC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1808" w:type="dxa"/>
          </w:tcPr>
          <w:p w14:paraId="2A58053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54</w:t>
            </w:r>
          </w:p>
        </w:tc>
        <w:tc>
          <w:tcPr>
            <w:tcW w:w="1808" w:type="dxa"/>
          </w:tcPr>
          <w:p w14:paraId="0991B96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446A36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3C5EF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DDA05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55</w:t>
            </w:r>
          </w:p>
        </w:tc>
        <w:tc>
          <w:tcPr>
            <w:tcW w:w="1808" w:type="dxa"/>
          </w:tcPr>
          <w:p w14:paraId="6927B8B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PCIE20x1_2_WAKEn_M0</w:t>
            </w:r>
          </w:p>
        </w:tc>
        <w:tc>
          <w:tcPr>
            <w:tcW w:w="1808" w:type="dxa"/>
          </w:tcPr>
          <w:p w14:paraId="79BDAE5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  <w:tc>
          <w:tcPr>
            <w:tcW w:w="1808" w:type="dxa"/>
          </w:tcPr>
          <w:p w14:paraId="36A7D57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56</w:t>
            </w:r>
          </w:p>
        </w:tc>
        <w:tc>
          <w:tcPr>
            <w:tcW w:w="1808" w:type="dxa"/>
          </w:tcPr>
          <w:p w14:paraId="09EF715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2EF837D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2B03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367A29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57</w:t>
            </w:r>
          </w:p>
        </w:tc>
        <w:tc>
          <w:tcPr>
            <w:tcW w:w="1808" w:type="dxa"/>
          </w:tcPr>
          <w:p w14:paraId="482E9C7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73B2DE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077038E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1808" w:type="dxa"/>
          </w:tcPr>
          <w:p w14:paraId="7F51BEC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13B648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7772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AF9B1E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59</w:t>
            </w:r>
          </w:p>
        </w:tc>
        <w:tc>
          <w:tcPr>
            <w:tcW w:w="1808" w:type="dxa"/>
          </w:tcPr>
          <w:p w14:paraId="6932F0D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34231D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8D64AB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</w:t>
            </w:r>
          </w:p>
        </w:tc>
        <w:tc>
          <w:tcPr>
            <w:tcW w:w="1808" w:type="dxa"/>
          </w:tcPr>
          <w:p w14:paraId="2B88A5B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F36EB5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F473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514EEBD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61</w:t>
            </w:r>
          </w:p>
        </w:tc>
        <w:tc>
          <w:tcPr>
            <w:tcW w:w="1808" w:type="dxa"/>
          </w:tcPr>
          <w:p w14:paraId="3A5818E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141595A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08538BC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</w:t>
            </w:r>
          </w:p>
        </w:tc>
        <w:tc>
          <w:tcPr>
            <w:tcW w:w="1808" w:type="dxa"/>
          </w:tcPr>
          <w:p w14:paraId="4C4BE67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0C79616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E7A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00FB80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63</w:t>
            </w:r>
          </w:p>
        </w:tc>
        <w:tc>
          <w:tcPr>
            <w:tcW w:w="1808" w:type="dxa"/>
          </w:tcPr>
          <w:p w14:paraId="1BFAE6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00B6F22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2EC707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64</w:t>
            </w:r>
          </w:p>
        </w:tc>
        <w:tc>
          <w:tcPr>
            <w:tcW w:w="1808" w:type="dxa"/>
          </w:tcPr>
          <w:p w14:paraId="1265D91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6ACB78C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5533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11D20EA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65</w:t>
            </w:r>
          </w:p>
        </w:tc>
        <w:tc>
          <w:tcPr>
            <w:tcW w:w="1808" w:type="dxa"/>
          </w:tcPr>
          <w:p w14:paraId="76C87FD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4F3C881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BEC582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66</w:t>
            </w:r>
          </w:p>
        </w:tc>
        <w:tc>
          <w:tcPr>
            <w:tcW w:w="1808" w:type="dxa"/>
          </w:tcPr>
          <w:p w14:paraId="16DB73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7DF721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712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688AFB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1808" w:type="dxa"/>
          </w:tcPr>
          <w:p w14:paraId="7FF4762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5AC7A9A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36FCF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</w:t>
            </w:r>
          </w:p>
        </w:tc>
        <w:tc>
          <w:tcPr>
            <w:tcW w:w="1808" w:type="dxa"/>
          </w:tcPr>
          <w:p w14:paraId="031BB84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517DC1F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11FA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597F5AA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69</w:t>
            </w:r>
          </w:p>
        </w:tc>
        <w:tc>
          <w:tcPr>
            <w:tcW w:w="1808" w:type="dxa"/>
          </w:tcPr>
          <w:p w14:paraId="775B8B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7381088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8A76B7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</w:t>
            </w:r>
          </w:p>
        </w:tc>
        <w:tc>
          <w:tcPr>
            <w:tcW w:w="1808" w:type="dxa"/>
          </w:tcPr>
          <w:p w14:paraId="268767F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0D34ECC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735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A90EC8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</w:t>
            </w:r>
          </w:p>
        </w:tc>
        <w:tc>
          <w:tcPr>
            <w:tcW w:w="1808" w:type="dxa"/>
          </w:tcPr>
          <w:p w14:paraId="1968C5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633558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9AAE6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</w:t>
            </w:r>
          </w:p>
        </w:tc>
        <w:tc>
          <w:tcPr>
            <w:tcW w:w="1808" w:type="dxa"/>
          </w:tcPr>
          <w:p w14:paraId="50F82F3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07B7B52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751B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A69B36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73</w:t>
            </w:r>
          </w:p>
        </w:tc>
        <w:tc>
          <w:tcPr>
            <w:tcW w:w="1808" w:type="dxa"/>
          </w:tcPr>
          <w:p w14:paraId="07E5510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4C2D467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F26B78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74</w:t>
            </w:r>
          </w:p>
        </w:tc>
        <w:tc>
          <w:tcPr>
            <w:tcW w:w="1808" w:type="dxa"/>
          </w:tcPr>
          <w:p w14:paraId="63D887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+3VSB_WIFI_BT1</w:t>
            </w:r>
          </w:p>
        </w:tc>
        <w:tc>
          <w:tcPr>
            <w:tcW w:w="1808" w:type="dxa"/>
          </w:tcPr>
          <w:p w14:paraId="7271C99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69777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CE0D0F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75</w:t>
            </w:r>
          </w:p>
        </w:tc>
        <w:tc>
          <w:tcPr>
            <w:tcW w:w="1808" w:type="dxa"/>
          </w:tcPr>
          <w:p w14:paraId="40AFF8F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073DFE3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AD72F0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76</w:t>
            </w:r>
          </w:p>
        </w:tc>
        <w:tc>
          <w:tcPr>
            <w:tcW w:w="1808" w:type="dxa"/>
          </w:tcPr>
          <w:p w14:paraId="6DF051E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144B84C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CFB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5B5E02C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</w:t>
            </w:r>
          </w:p>
        </w:tc>
        <w:tc>
          <w:tcPr>
            <w:tcW w:w="1808" w:type="dxa"/>
          </w:tcPr>
          <w:p w14:paraId="1054602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4F0F8A5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6D402E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78</w:t>
            </w:r>
          </w:p>
        </w:tc>
        <w:tc>
          <w:tcPr>
            <w:tcW w:w="1808" w:type="dxa"/>
          </w:tcPr>
          <w:p w14:paraId="792A4BE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4599085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0B56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8" w:type="dxa"/>
          </w:tcPr>
          <w:p w14:paraId="0EE1D69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79</w:t>
            </w:r>
          </w:p>
        </w:tc>
        <w:tc>
          <w:tcPr>
            <w:tcW w:w="1808" w:type="dxa"/>
          </w:tcPr>
          <w:p w14:paraId="59A438D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7EAB5E9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38DE1D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446909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CB2ADA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 w14:paraId="2DA3354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eastAsiaTheme="minorEastAsia"/>
          <w:lang w:val="en-US" w:eastAsia="zh-CN"/>
        </w:rPr>
      </w:pPr>
    </w:p>
    <w:p w14:paraId="2497257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(J21)USB2.0插针 2.0mm间距</w:t>
      </w:r>
    </w:p>
    <w:p w14:paraId="75A6869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/>
          <w:lang w:val="en-US" w:eastAsia="zh-CN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8"/>
        <w:gridCol w:w="1808"/>
        <w:gridCol w:w="1808"/>
        <w:gridCol w:w="1808"/>
        <w:gridCol w:w="1808"/>
        <w:gridCol w:w="1808"/>
      </w:tblGrid>
      <w:tr w14:paraId="0827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4F2DA61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372870" cy="583565"/>
                  <wp:effectExtent l="0" t="0" r="17780" b="6985"/>
                  <wp:docPr id="13" name="图片 13" descr="USB2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USB2.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0" cy="58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905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vAlign w:val="top"/>
          </w:tcPr>
          <w:p w14:paraId="28A274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45B2B4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4F773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vAlign w:val="top"/>
          </w:tcPr>
          <w:p w14:paraId="3334F1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vAlign w:val="top"/>
          </w:tcPr>
          <w:p w14:paraId="26EC9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vAlign w:val="top"/>
          </w:tcPr>
          <w:p w14:paraId="5001B3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124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24BDE7B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59C9AA4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299522B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41834B1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48A4B2C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HOST_DP5</w:t>
            </w:r>
          </w:p>
        </w:tc>
        <w:tc>
          <w:tcPr>
            <w:tcW w:w="1808" w:type="dxa"/>
          </w:tcPr>
          <w:p w14:paraId="3FAE3EE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258A5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141A116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</w:tcPr>
          <w:p w14:paraId="7F42723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HOST_DM5</w:t>
            </w:r>
          </w:p>
        </w:tc>
        <w:tc>
          <w:tcPr>
            <w:tcW w:w="1808" w:type="dxa"/>
          </w:tcPr>
          <w:p w14:paraId="75533A4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6DB02FE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dxa"/>
          </w:tcPr>
          <w:p w14:paraId="76E5A13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DC_5V</w:t>
            </w:r>
          </w:p>
        </w:tc>
        <w:tc>
          <w:tcPr>
            <w:tcW w:w="1808" w:type="dxa"/>
          </w:tcPr>
          <w:p w14:paraId="19D4E20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</w:tbl>
    <w:p w14:paraId="6BF78F5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both"/>
        <w:textAlignment w:val="auto"/>
        <w:rPr>
          <w:rFonts w:hint="default"/>
          <w:lang w:val="en-US" w:eastAsia="zh-CN"/>
        </w:rPr>
      </w:pPr>
    </w:p>
    <w:p w14:paraId="12B02B3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(J13)RTC 2PIN 1.25mm间距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8"/>
        <w:gridCol w:w="1808"/>
        <w:gridCol w:w="1808"/>
        <w:gridCol w:w="1808"/>
        <w:gridCol w:w="1808"/>
        <w:gridCol w:w="1808"/>
      </w:tblGrid>
      <w:tr w14:paraId="76A1B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5F3959A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219835" cy="662940"/>
                  <wp:effectExtent l="0" t="0" r="18415" b="3810"/>
                  <wp:docPr id="14" name="图片 14" descr="RT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RTC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DE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shd w:val="clear"/>
            <w:vAlign w:val="top"/>
          </w:tcPr>
          <w:p w14:paraId="36EC66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/>
            <w:vAlign w:val="top"/>
          </w:tcPr>
          <w:p w14:paraId="30FF0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/>
            <w:vAlign w:val="top"/>
          </w:tcPr>
          <w:p w14:paraId="6DBF6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shd w:val="clear"/>
            <w:vAlign w:val="top"/>
          </w:tcPr>
          <w:p w14:paraId="6D303B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/>
            <w:vAlign w:val="top"/>
          </w:tcPr>
          <w:p w14:paraId="05DB3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/>
            <w:vAlign w:val="top"/>
          </w:tcPr>
          <w:p w14:paraId="32F961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04B3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C290FC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47AE2A8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VCC_RTC</w:t>
            </w:r>
          </w:p>
        </w:tc>
        <w:tc>
          <w:tcPr>
            <w:tcW w:w="1808" w:type="dxa"/>
          </w:tcPr>
          <w:p w14:paraId="2CC3A7A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1808" w:type="dxa"/>
          </w:tcPr>
          <w:p w14:paraId="63D42FB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36D9D4E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2DA220E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44D4051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p w14:paraId="3F8E396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(J11)POWER 2PIN 2.54间距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08"/>
        <w:gridCol w:w="1808"/>
        <w:gridCol w:w="1808"/>
        <w:gridCol w:w="1808"/>
        <w:gridCol w:w="1808"/>
        <w:gridCol w:w="1808"/>
      </w:tblGrid>
      <w:tr w14:paraId="1F23C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5D75859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967105" cy="680085"/>
                  <wp:effectExtent l="0" t="0" r="4445" b="5715"/>
                  <wp:docPr id="15" name="图片 15" descr="P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POWER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99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shd w:val="clear" w:color="auto" w:fill="auto"/>
            <w:vAlign w:val="top"/>
          </w:tcPr>
          <w:p w14:paraId="7A49FE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6CD8D3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71F9A9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36E4E8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6D1349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6DBCD8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2164F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0924504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761C9E9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SYS_12V</w:t>
            </w:r>
          </w:p>
        </w:tc>
        <w:tc>
          <w:tcPr>
            <w:tcW w:w="1808" w:type="dxa"/>
          </w:tcPr>
          <w:p w14:paraId="2C511B9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</w:t>
            </w:r>
          </w:p>
        </w:tc>
        <w:tc>
          <w:tcPr>
            <w:tcW w:w="1808" w:type="dxa"/>
          </w:tcPr>
          <w:p w14:paraId="6FF531F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6EA690E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30922D7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4C65210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p w14:paraId="0883A42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(J825)MIPI_CSI0 30PIN 0.5mm间距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22"/>
        <w:gridCol w:w="2169"/>
        <w:gridCol w:w="1646"/>
        <w:gridCol w:w="1623"/>
        <w:gridCol w:w="2142"/>
        <w:gridCol w:w="1646"/>
      </w:tblGrid>
      <w:tr w14:paraId="2D1B2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48" w:type="dxa"/>
            <w:gridSpan w:val="6"/>
          </w:tcPr>
          <w:p w14:paraId="0DEA518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80820" cy="732155"/>
                  <wp:effectExtent l="0" t="0" r="5080" b="10795"/>
                  <wp:docPr id="16" name="图片 16" descr="CS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SI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73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5B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  <w:shd w:val="clear" w:color="auto" w:fill="auto"/>
            <w:vAlign w:val="top"/>
          </w:tcPr>
          <w:p w14:paraId="27349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1E3246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5ADE7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7E62F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3B70AF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808" w:type="dxa"/>
            <w:shd w:val="clear" w:color="auto" w:fill="auto"/>
            <w:vAlign w:val="top"/>
          </w:tcPr>
          <w:p w14:paraId="3BE10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7F52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48E8B0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dxa"/>
          </w:tcPr>
          <w:p w14:paraId="2BF4E9C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1808" w:type="dxa"/>
          </w:tcPr>
          <w:p w14:paraId="32ED589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  <w:tc>
          <w:tcPr>
            <w:tcW w:w="1808" w:type="dxa"/>
          </w:tcPr>
          <w:p w14:paraId="4077FD4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</w:tcPr>
          <w:p w14:paraId="1DB30A4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1808" w:type="dxa"/>
          </w:tcPr>
          <w:p w14:paraId="6AB4648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  <w:tr w14:paraId="1AF4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1128BFD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</w:tcPr>
          <w:p w14:paraId="1E3DE51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1E0E6D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5D48EA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dxa"/>
          </w:tcPr>
          <w:p w14:paraId="3303845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69E72E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23F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A87C02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808" w:type="dxa"/>
          </w:tcPr>
          <w:p w14:paraId="1B9659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669A5D7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3D5D040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08" w:type="dxa"/>
          </w:tcPr>
          <w:p w14:paraId="08DAC1B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342D582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0C6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914EE9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08" w:type="dxa"/>
          </w:tcPr>
          <w:p w14:paraId="4E177ED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MIPI_DPHY0_RX_D3N</w:t>
            </w:r>
          </w:p>
        </w:tc>
        <w:tc>
          <w:tcPr>
            <w:tcW w:w="1808" w:type="dxa"/>
          </w:tcPr>
          <w:p w14:paraId="72B834B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7375A04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808" w:type="dxa"/>
          </w:tcPr>
          <w:p w14:paraId="63BB439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MIPI_DPHY0_RX_D3</w:t>
            </w:r>
            <w:r>
              <w:rPr>
                <w:rFonts w:hint="eastAsia"/>
                <w:vertAlign w:val="baseline"/>
                <w:lang w:val="en-US" w:eastAsia="zh-CN"/>
              </w:rPr>
              <w:t>P</w:t>
            </w:r>
          </w:p>
        </w:tc>
        <w:tc>
          <w:tcPr>
            <w:tcW w:w="1808" w:type="dxa"/>
          </w:tcPr>
          <w:p w14:paraId="129E2C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139A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2ECC14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808" w:type="dxa"/>
          </w:tcPr>
          <w:p w14:paraId="20E8E00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A83658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A2DAE0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dxa"/>
          </w:tcPr>
          <w:p w14:paraId="3A78913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2N</w:t>
            </w:r>
          </w:p>
        </w:tc>
        <w:tc>
          <w:tcPr>
            <w:tcW w:w="1808" w:type="dxa"/>
          </w:tcPr>
          <w:p w14:paraId="6CBF31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03712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40F5026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dxa"/>
          </w:tcPr>
          <w:p w14:paraId="01182CE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2P</w:t>
            </w:r>
          </w:p>
        </w:tc>
        <w:tc>
          <w:tcPr>
            <w:tcW w:w="1808" w:type="dxa"/>
          </w:tcPr>
          <w:p w14:paraId="63A73CF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0797DFC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dxa"/>
          </w:tcPr>
          <w:p w14:paraId="52964E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1812E4F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AE3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F5BA7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dxa"/>
          </w:tcPr>
          <w:p w14:paraId="52C628C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MIPI_DPHY0_RX_CLKN</w:t>
            </w:r>
          </w:p>
        </w:tc>
        <w:tc>
          <w:tcPr>
            <w:tcW w:w="1808" w:type="dxa"/>
          </w:tcPr>
          <w:p w14:paraId="55EEA17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47D906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dxa"/>
          </w:tcPr>
          <w:p w14:paraId="28BAB17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MIPI_DPHY0_RX_CLK</w:t>
            </w:r>
            <w:r>
              <w:rPr>
                <w:rFonts w:hint="eastAsia"/>
                <w:vertAlign w:val="baseline"/>
                <w:lang w:val="en-US" w:eastAsia="zh-CN"/>
              </w:rPr>
              <w:t>P</w:t>
            </w:r>
          </w:p>
        </w:tc>
        <w:tc>
          <w:tcPr>
            <w:tcW w:w="1808" w:type="dxa"/>
          </w:tcPr>
          <w:p w14:paraId="4FCA79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4C40D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7D2F77C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dxa"/>
          </w:tcPr>
          <w:p w14:paraId="24A17E2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716E559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44F3CEA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dxa"/>
          </w:tcPr>
          <w:p w14:paraId="2C23348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1N</w:t>
            </w:r>
          </w:p>
        </w:tc>
        <w:tc>
          <w:tcPr>
            <w:tcW w:w="1808" w:type="dxa"/>
          </w:tcPr>
          <w:p w14:paraId="41F4593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55C0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7A05666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dxa"/>
          </w:tcPr>
          <w:p w14:paraId="2C31B7A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1P</w:t>
            </w:r>
          </w:p>
        </w:tc>
        <w:tc>
          <w:tcPr>
            <w:tcW w:w="1808" w:type="dxa"/>
          </w:tcPr>
          <w:p w14:paraId="4DAC5A6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57A7DA8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dxa"/>
          </w:tcPr>
          <w:p w14:paraId="0376D8F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30D25E0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EA64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9CA2A8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dxa"/>
          </w:tcPr>
          <w:p w14:paraId="70530EB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0N</w:t>
            </w:r>
          </w:p>
        </w:tc>
        <w:tc>
          <w:tcPr>
            <w:tcW w:w="1808" w:type="dxa"/>
          </w:tcPr>
          <w:p w14:paraId="4A66B51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1808" w:type="dxa"/>
          </w:tcPr>
          <w:p w14:paraId="17373CF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dxa"/>
          </w:tcPr>
          <w:p w14:paraId="0DC545B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MIPI_DPHY0_RX_D</w:t>
            </w:r>
            <w:r>
              <w:rPr>
                <w:rFonts w:hint="eastAsia"/>
                <w:vertAlign w:val="baseline"/>
                <w:lang w:val="en-US" w:eastAsia="zh-CN"/>
              </w:rPr>
              <w:t>0P</w:t>
            </w:r>
          </w:p>
        </w:tc>
        <w:tc>
          <w:tcPr>
            <w:tcW w:w="1808" w:type="dxa"/>
          </w:tcPr>
          <w:p w14:paraId="46DD121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</w:t>
            </w:r>
          </w:p>
        </w:tc>
      </w:tr>
      <w:tr w14:paraId="5732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52EDA7B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dxa"/>
          </w:tcPr>
          <w:p w14:paraId="0292C9F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5F349CE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67A812C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dxa"/>
          </w:tcPr>
          <w:p w14:paraId="15FFFEC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808" w:type="dxa"/>
          </w:tcPr>
          <w:p w14:paraId="3DC15EF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96D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D5775F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dxa"/>
          </w:tcPr>
          <w:p w14:paraId="3D9409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GPIO1_C7</w:t>
            </w:r>
          </w:p>
        </w:tc>
        <w:tc>
          <w:tcPr>
            <w:tcW w:w="1808" w:type="dxa"/>
          </w:tcPr>
          <w:p w14:paraId="35577EB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  <w:tc>
          <w:tcPr>
            <w:tcW w:w="1808" w:type="dxa"/>
          </w:tcPr>
          <w:p w14:paraId="48F69F9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1808" w:type="dxa"/>
          </w:tcPr>
          <w:p w14:paraId="13E8EEB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GPIO1_C4</w:t>
            </w:r>
          </w:p>
        </w:tc>
        <w:tc>
          <w:tcPr>
            <w:tcW w:w="1808" w:type="dxa"/>
          </w:tcPr>
          <w:p w14:paraId="0096044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</w:tr>
      <w:tr w14:paraId="20A4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6AB19CB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1808" w:type="dxa"/>
          </w:tcPr>
          <w:p w14:paraId="17CE284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MIPI_CAM_MCLK3</w:t>
            </w:r>
          </w:p>
        </w:tc>
        <w:tc>
          <w:tcPr>
            <w:tcW w:w="1808" w:type="dxa"/>
          </w:tcPr>
          <w:p w14:paraId="26C9F16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1808" w:type="dxa"/>
          </w:tcPr>
          <w:p w14:paraId="39A6C8A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1808" w:type="dxa"/>
          </w:tcPr>
          <w:p w14:paraId="5EA56C8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808" w:type="dxa"/>
          </w:tcPr>
          <w:p w14:paraId="3ECD1C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96B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B6AE99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1808" w:type="dxa"/>
          </w:tcPr>
          <w:p w14:paraId="66BFC71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GPIO1_C1</w:t>
            </w:r>
          </w:p>
        </w:tc>
        <w:tc>
          <w:tcPr>
            <w:tcW w:w="1808" w:type="dxa"/>
          </w:tcPr>
          <w:p w14:paraId="692A41D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  <w:tc>
          <w:tcPr>
            <w:tcW w:w="1808" w:type="dxa"/>
          </w:tcPr>
          <w:p w14:paraId="18D05F4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1808" w:type="dxa"/>
          </w:tcPr>
          <w:p w14:paraId="0AEDFF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GPIO1_C1</w:t>
            </w:r>
          </w:p>
        </w:tc>
        <w:tc>
          <w:tcPr>
            <w:tcW w:w="1808" w:type="dxa"/>
          </w:tcPr>
          <w:p w14:paraId="614F9B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</w:tr>
      <w:tr w14:paraId="5A1A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08" w:type="dxa"/>
          </w:tcPr>
          <w:p w14:paraId="319C9EC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808" w:type="dxa"/>
          </w:tcPr>
          <w:p w14:paraId="26942D6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I2C7_SCL_M0_CODEC</w:t>
            </w:r>
          </w:p>
        </w:tc>
        <w:tc>
          <w:tcPr>
            <w:tcW w:w="1808" w:type="dxa"/>
          </w:tcPr>
          <w:p w14:paraId="1968FD0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  <w:tc>
          <w:tcPr>
            <w:tcW w:w="1808" w:type="dxa"/>
          </w:tcPr>
          <w:p w14:paraId="3AC3BE6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1808" w:type="dxa"/>
          </w:tcPr>
          <w:p w14:paraId="542EE0C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I2C7_S</w:t>
            </w:r>
            <w:r>
              <w:rPr>
                <w:rFonts w:hint="eastAsia"/>
                <w:vertAlign w:val="baseline"/>
                <w:lang w:val="en-US" w:eastAsia="zh-CN"/>
              </w:rPr>
              <w:t>DA</w:t>
            </w:r>
            <w:r>
              <w:rPr>
                <w:rFonts w:hint="default"/>
                <w:vertAlign w:val="baseline"/>
                <w:lang w:val="en-US" w:eastAsia="zh-CN"/>
              </w:rPr>
              <w:t>_M0_CODEC</w:t>
            </w:r>
          </w:p>
        </w:tc>
        <w:tc>
          <w:tcPr>
            <w:tcW w:w="1808" w:type="dxa"/>
          </w:tcPr>
          <w:p w14:paraId="13C898B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</w:tr>
    </w:tbl>
    <w:p w14:paraId="1C0679D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p w14:paraId="38A0FD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(J935)MIPI_CSI1 30PIN 0.5mm间距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265"/>
        <w:gridCol w:w="1269"/>
        <w:gridCol w:w="681"/>
        <w:gridCol w:w="3704"/>
        <w:gridCol w:w="1148"/>
      </w:tblGrid>
      <w:tr w14:paraId="37604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8" w:type="dxa"/>
            <w:gridSpan w:val="6"/>
          </w:tcPr>
          <w:p w14:paraId="335A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3924300" cy="923925"/>
                  <wp:effectExtent l="0" t="0" r="0" b="9525"/>
                  <wp:docPr id="18" name="图片 18" descr="CSI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SI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D6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781" w:type="dxa"/>
            <w:shd w:val="clear" w:color="auto" w:fill="auto"/>
            <w:vAlign w:val="top"/>
          </w:tcPr>
          <w:p w14:paraId="377CF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265" w:type="dxa"/>
            <w:shd w:val="clear" w:color="auto" w:fill="auto"/>
            <w:vAlign w:val="top"/>
          </w:tcPr>
          <w:p w14:paraId="22FBE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269" w:type="dxa"/>
            <w:shd w:val="clear" w:color="auto" w:fill="auto"/>
            <w:vAlign w:val="top"/>
          </w:tcPr>
          <w:p w14:paraId="143EB5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681" w:type="dxa"/>
            <w:shd w:val="clear" w:color="auto" w:fill="auto"/>
            <w:vAlign w:val="top"/>
          </w:tcPr>
          <w:p w14:paraId="6BF603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704" w:type="dxa"/>
            <w:shd w:val="clear" w:color="auto" w:fill="auto"/>
            <w:vAlign w:val="top"/>
          </w:tcPr>
          <w:p w14:paraId="65168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35922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39CE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ABB85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265" w:type="dxa"/>
          </w:tcPr>
          <w:p w14:paraId="44176D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1269" w:type="dxa"/>
          </w:tcPr>
          <w:p w14:paraId="08708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  <w:tc>
          <w:tcPr>
            <w:tcW w:w="681" w:type="dxa"/>
          </w:tcPr>
          <w:p w14:paraId="33CCEE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704" w:type="dxa"/>
          </w:tcPr>
          <w:p w14:paraId="373DA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1148" w:type="dxa"/>
          </w:tcPr>
          <w:p w14:paraId="21FC15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  <w:tr w14:paraId="22D2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371DF1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265" w:type="dxa"/>
          </w:tcPr>
          <w:p w14:paraId="1F9388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269" w:type="dxa"/>
          </w:tcPr>
          <w:p w14:paraId="34F3CD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81" w:type="dxa"/>
          </w:tcPr>
          <w:p w14:paraId="67430A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704" w:type="dxa"/>
          </w:tcPr>
          <w:p w14:paraId="7BAA0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148" w:type="dxa"/>
          </w:tcPr>
          <w:p w14:paraId="4A49B4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22C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2FC4C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265" w:type="dxa"/>
          </w:tcPr>
          <w:p w14:paraId="0C34B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269" w:type="dxa"/>
          </w:tcPr>
          <w:p w14:paraId="047B8A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81" w:type="dxa"/>
          </w:tcPr>
          <w:p w14:paraId="1FCA1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704" w:type="dxa"/>
          </w:tcPr>
          <w:p w14:paraId="268CCE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148" w:type="dxa"/>
          </w:tcPr>
          <w:p w14:paraId="4B6718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61E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1" w:type="dxa"/>
          </w:tcPr>
          <w:p w14:paraId="66AD86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265" w:type="dxa"/>
          </w:tcPr>
          <w:p w14:paraId="09C16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MIPI_DPHY1_RX_D3N</w:t>
            </w:r>
          </w:p>
        </w:tc>
        <w:tc>
          <w:tcPr>
            <w:tcW w:w="1269" w:type="dxa"/>
          </w:tcPr>
          <w:p w14:paraId="26269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681" w:type="dxa"/>
          </w:tcPr>
          <w:p w14:paraId="76087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704" w:type="dxa"/>
          </w:tcPr>
          <w:p w14:paraId="63EE3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MIPI_DPHY1_RX_D3P</w:t>
            </w:r>
          </w:p>
        </w:tc>
        <w:tc>
          <w:tcPr>
            <w:tcW w:w="1148" w:type="dxa"/>
          </w:tcPr>
          <w:p w14:paraId="1D0D06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630F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D2F5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265" w:type="dxa"/>
          </w:tcPr>
          <w:p w14:paraId="586A3C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269" w:type="dxa"/>
          </w:tcPr>
          <w:p w14:paraId="7F208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81" w:type="dxa"/>
          </w:tcPr>
          <w:p w14:paraId="5B9FF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704" w:type="dxa"/>
          </w:tcPr>
          <w:p w14:paraId="3FAB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MIPI_DPHY1_RX_D2N</w:t>
            </w:r>
          </w:p>
        </w:tc>
        <w:tc>
          <w:tcPr>
            <w:tcW w:w="1148" w:type="dxa"/>
          </w:tcPr>
          <w:p w14:paraId="65460A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55DC3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5A6207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265" w:type="dxa"/>
          </w:tcPr>
          <w:p w14:paraId="6541DB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_RX_D</w:t>
            </w:r>
            <w:r>
              <w:rPr>
                <w:rFonts w:hint="eastAsia"/>
                <w:vertAlign w:val="baseline"/>
                <w:lang w:val="en-US" w:eastAsia="zh-CN"/>
              </w:rPr>
              <w:t>2P</w:t>
            </w:r>
          </w:p>
        </w:tc>
        <w:tc>
          <w:tcPr>
            <w:tcW w:w="1269" w:type="dxa"/>
          </w:tcPr>
          <w:p w14:paraId="6FC93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681" w:type="dxa"/>
          </w:tcPr>
          <w:p w14:paraId="3C7C91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704" w:type="dxa"/>
          </w:tcPr>
          <w:p w14:paraId="496B0E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148" w:type="dxa"/>
          </w:tcPr>
          <w:p w14:paraId="6042F5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891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3336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265" w:type="dxa"/>
          </w:tcPr>
          <w:p w14:paraId="134B53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_RX_CLKN</w:t>
            </w:r>
          </w:p>
        </w:tc>
        <w:tc>
          <w:tcPr>
            <w:tcW w:w="1269" w:type="dxa"/>
          </w:tcPr>
          <w:p w14:paraId="30509E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681" w:type="dxa"/>
          </w:tcPr>
          <w:p w14:paraId="0449AA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704" w:type="dxa"/>
          </w:tcPr>
          <w:p w14:paraId="1D5D17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_RX_CLK</w:t>
            </w:r>
            <w:r>
              <w:rPr>
                <w:rFonts w:hint="eastAsia"/>
                <w:vertAlign w:val="baseline"/>
                <w:lang w:val="en-US" w:eastAsia="zh-CN"/>
              </w:rPr>
              <w:t>P</w:t>
            </w:r>
          </w:p>
        </w:tc>
        <w:tc>
          <w:tcPr>
            <w:tcW w:w="1148" w:type="dxa"/>
          </w:tcPr>
          <w:p w14:paraId="4E42B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0230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0E6C8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265" w:type="dxa"/>
          </w:tcPr>
          <w:p w14:paraId="006D4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269" w:type="dxa"/>
          </w:tcPr>
          <w:p w14:paraId="18B93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81" w:type="dxa"/>
          </w:tcPr>
          <w:p w14:paraId="4CB66B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704" w:type="dxa"/>
          </w:tcPr>
          <w:p w14:paraId="7A00D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_RX_D</w:t>
            </w:r>
            <w:r>
              <w:rPr>
                <w:rFonts w:hint="eastAsia"/>
                <w:vertAlign w:val="baseline"/>
                <w:lang w:val="en-US" w:eastAsia="zh-CN"/>
              </w:rPr>
              <w:t>1N</w:t>
            </w:r>
          </w:p>
        </w:tc>
        <w:tc>
          <w:tcPr>
            <w:tcW w:w="1148" w:type="dxa"/>
          </w:tcPr>
          <w:p w14:paraId="5A27C3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2700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215D48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265" w:type="dxa"/>
          </w:tcPr>
          <w:p w14:paraId="27979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_RX_D</w:t>
            </w:r>
            <w:r>
              <w:rPr>
                <w:rFonts w:hint="eastAsia"/>
                <w:vertAlign w:val="baseline"/>
                <w:lang w:val="en-US" w:eastAsia="zh-CN"/>
              </w:rPr>
              <w:t>1P</w:t>
            </w:r>
          </w:p>
        </w:tc>
        <w:tc>
          <w:tcPr>
            <w:tcW w:w="1269" w:type="dxa"/>
          </w:tcPr>
          <w:p w14:paraId="3E390B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681" w:type="dxa"/>
          </w:tcPr>
          <w:p w14:paraId="489CE9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3704" w:type="dxa"/>
          </w:tcPr>
          <w:p w14:paraId="775565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148" w:type="dxa"/>
          </w:tcPr>
          <w:p w14:paraId="20026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2EE0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26FB8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265" w:type="dxa"/>
          </w:tcPr>
          <w:p w14:paraId="1A6026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_RX_D</w:t>
            </w:r>
            <w:r>
              <w:rPr>
                <w:rFonts w:hint="eastAsia"/>
                <w:vertAlign w:val="baseline"/>
                <w:lang w:val="en-US" w:eastAsia="zh-CN"/>
              </w:rPr>
              <w:t>0N</w:t>
            </w:r>
          </w:p>
        </w:tc>
        <w:tc>
          <w:tcPr>
            <w:tcW w:w="1269" w:type="dxa"/>
          </w:tcPr>
          <w:p w14:paraId="4381E5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681" w:type="dxa"/>
          </w:tcPr>
          <w:p w14:paraId="265E8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704" w:type="dxa"/>
          </w:tcPr>
          <w:p w14:paraId="324891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_RX_D</w:t>
            </w:r>
            <w:r>
              <w:rPr>
                <w:rFonts w:hint="eastAsia"/>
                <w:vertAlign w:val="baseline"/>
                <w:lang w:val="en-US" w:eastAsia="zh-CN"/>
              </w:rPr>
              <w:t>0P</w:t>
            </w:r>
          </w:p>
        </w:tc>
        <w:tc>
          <w:tcPr>
            <w:tcW w:w="1148" w:type="dxa"/>
          </w:tcPr>
          <w:p w14:paraId="5AB2AE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</w:t>
            </w:r>
          </w:p>
        </w:tc>
      </w:tr>
      <w:tr w14:paraId="7DDE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3F54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3265" w:type="dxa"/>
          </w:tcPr>
          <w:p w14:paraId="2CCE2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269" w:type="dxa"/>
          </w:tcPr>
          <w:p w14:paraId="3638FB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81" w:type="dxa"/>
          </w:tcPr>
          <w:p w14:paraId="279852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3704" w:type="dxa"/>
          </w:tcPr>
          <w:p w14:paraId="6882CE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1148" w:type="dxa"/>
          </w:tcPr>
          <w:p w14:paraId="182FA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AC9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1" w:hRule="atLeast"/>
        </w:trPr>
        <w:tc>
          <w:tcPr>
            <w:tcW w:w="781" w:type="dxa"/>
          </w:tcPr>
          <w:p w14:paraId="48439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3265" w:type="dxa"/>
          </w:tcPr>
          <w:p w14:paraId="06EA1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GPIO3_B2</w:t>
            </w:r>
          </w:p>
        </w:tc>
        <w:tc>
          <w:tcPr>
            <w:tcW w:w="1269" w:type="dxa"/>
          </w:tcPr>
          <w:p w14:paraId="6BB566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681" w:type="dxa"/>
          </w:tcPr>
          <w:p w14:paraId="7653A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704" w:type="dxa"/>
          </w:tcPr>
          <w:p w14:paraId="666A69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GPIO3_A6</w:t>
            </w:r>
          </w:p>
        </w:tc>
        <w:tc>
          <w:tcPr>
            <w:tcW w:w="1148" w:type="dxa"/>
          </w:tcPr>
          <w:p w14:paraId="20FF7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1E41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1BD8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265" w:type="dxa"/>
          </w:tcPr>
          <w:p w14:paraId="632F6C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MIPI_CAM_MCLK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69" w:type="dxa"/>
          </w:tcPr>
          <w:p w14:paraId="50F075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681" w:type="dxa"/>
          </w:tcPr>
          <w:p w14:paraId="6BF529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3704" w:type="dxa"/>
          </w:tcPr>
          <w:p w14:paraId="2097B1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1148" w:type="dxa"/>
          </w:tcPr>
          <w:p w14:paraId="0EC199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DB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5F344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3265" w:type="dxa"/>
          </w:tcPr>
          <w:p w14:paraId="587DD9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GPIO3_C6</w:t>
            </w:r>
          </w:p>
        </w:tc>
        <w:tc>
          <w:tcPr>
            <w:tcW w:w="1269" w:type="dxa"/>
          </w:tcPr>
          <w:p w14:paraId="2411E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681" w:type="dxa"/>
          </w:tcPr>
          <w:p w14:paraId="55719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3704" w:type="dxa"/>
          </w:tcPr>
          <w:p w14:paraId="5E013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GPIO3_C6</w:t>
            </w:r>
          </w:p>
        </w:tc>
        <w:tc>
          <w:tcPr>
            <w:tcW w:w="1148" w:type="dxa"/>
          </w:tcPr>
          <w:p w14:paraId="3F41E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</w:tr>
      <w:tr w14:paraId="46BE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0D6AC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3265" w:type="dxa"/>
          </w:tcPr>
          <w:p w14:paraId="7D8FA1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I2C1_SCL_M4</w:t>
            </w:r>
          </w:p>
        </w:tc>
        <w:tc>
          <w:tcPr>
            <w:tcW w:w="1269" w:type="dxa"/>
          </w:tcPr>
          <w:p w14:paraId="5D390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  <w:tc>
          <w:tcPr>
            <w:tcW w:w="681" w:type="dxa"/>
          </w:tcPr>
          <w:p w14:paraId="5D528E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3704" w:type="dxa"/>
          </w:tcPr>
          <w:p w14:paraId="351C9C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I2C1_S</w:t>
            </w:r>
            <w:r>
              <w:rPr>
                <w:rFonts w:hint="eastAsia"/>
                <w:vertAlign w:val="baseline"/>
                <w:lang w:val="en-US" w:eastAsia="zh-CN"/>
              </w:rPr>
              <w:t>DA</w:t>
            </w:r>
            <w:r>
              <w:rPr>
                <w:rFonts w:hint="default"/>
                <w:vertAlign w:val="baseline"/>
                <w:lang w:val="en-US" w:eastAsia="zh-CN"/>
              </w:rPr>
              <w:t>_M4</w:t>
            </w:r>
          </w:p>
        </w:tc>
        <w:tc>
          <w:tcPr>
            <w:tcW w:w="1148" w:type="dxa"/>
          </w:tcPr>
          <w:p w14:paraId="521AF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1.8V</w:t>
            </w:r>
          </w:p>
        </w:tc>
      </w:tr>
    </w:tbl>
    <w:p w14:paraId="5A88307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p w14:paraId="6D17245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eastAsia" w:ascii="思源黑体 Medium" w:hAnsi="思源黑体 Medium" w:eastAsia="思源黑体 Medium"/>
          <w:shd w:val="clear" w:color="auto" w:fill="FFFFFF"/>
        </w:rPr>
      </w:pPr>
      <w:r>
        <w:rPr>
          <w:rFonts w:hint="eastAsia"/>
          <w:lang w:val="en-US" w:eastAsia="zh-CN"/>
        </w:rPr>
        <w:t>(J4)MIPI_DSI0 30PIN 0.5mm间距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658"/>
        <w:gridCol w:w="876"/>
        <w:gridCol w:w="750"/>
        <w:gridCol w:w="3889"/>
        <w:gridCol w:w="894"/>
      </w:tblGrid>
      <w:tr w14:paraId="77AE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8" w:type="dxa"/>
            <w:gridSpan w:val="6"/>
          </w:tcPr>
          <w:p w14:paraId="5261D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015490" cy="730885"/>
                  <wp:effectExtent l="0" t="0" r="3810" b="12065"/>
                  <wp:docPr id="22" name="图片 22" descr="DS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DSI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730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7F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shd w:val="clear" w:color="auto" w:fill="auto"/>
            <w:vAlign w:val="top"/>
          </w:tcPr>
          <w:p w14:paraId="6B421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658" w:type="dxa"/>
            <w:shd w:val="clear" w:color="auto" w:fill="auto"/>
            <w:vAlign w:val="top"/>
          </w:tcPr>
          <w:p w14:paraId="78CE25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59F755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6D65C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889" w:type="dxa"/>
            <w:shd w:val="clear" w:color="auto" w:fill="auto"/>
            <w:vAlign w:val="top"/>
          </w:tcPr>
          <w:p w14:paraId="1FC89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94" w:type="dxa"/>
            <w:shd w:val="clear" w:color="auto" w:fill="auto"/>
            <w:vAlign w:val="top"/>
          </w:tcPr>
          <w:p w14:paraId="2BD9D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398E7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7AC3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58" w:type="dxa"/>
          </w:tcPr>
          <w:p w14:paraId="45A604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609B8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3B0B6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889" w:type="dxa"/>
          </w:tcPr>
          <w:p w14:paraId="5982E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MIPI_DPHY0_TX_D3N</w:t>
            </w:r>
          </w:p>
        </w:tc>
        <w:tc>
          <w:tcPr>
            <w:tcW w:w="894" w:type="dxa"/>
          </w:tcPr>
          <w:p w14:paraId="1EFC2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29923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1" w:type="dxa"/>
          </w:tcPr>
          <w:p w14:paraId="69AF7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58" w:type="dxa"/>
          </w:tcPr>
          <w:p w14:paraId="625103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MIPI_DPHY0_TX_D3P</w:t>
            </w:r>
          </w:p>
        </w:tc>
        <w:tc>
          <w:tcPr>
            <w:tcW w:w="876" w:type="dxa"/>
          </w:tcPr>
          <w:p w14:paraId="6597D3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68D01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889" w:type="dxa"/>
          </w:tcPr>
          <w:p w14:paraId="4931FD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757865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A41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5B207E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658" w:type="dxa"/>
          </w:tcPr>
          <w:p w14:paraId="0FD7BB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MIPI_DPHY0_TX_D2N</w:t>
            </w:r>
          </w:p>
        </w:tc>
        <w:tc>
          <w:tcPr>
            <w:tcW w:w="876" w:type="dxa"/>
          </w:tcPr>
          <w:p w14:paraId="16C025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2EB6FB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889" w:type="dxa"/>
          </w:tcPr>
          <w:p w14:paraId="3808A7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MIPI_DPHY0_TX_D2P</w:t>
            </w:r>
          </w:p>
        </w:tc>
        <w:tc>
          <w:tcPr>
            <w:tcW w:w="894" w:type="dxa"/>
          </w:tcPr>
          <w:p w14:paraId="7DE70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2A7F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652A1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658" w:type="dxa"/>
          </w:tcPr>
          <w:p w14:paraId="5F73F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16204E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7BA26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889" w:type="dxa"/>
          </w:tcPr>
          <w:p w14:paraId="64020A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MIPI_DPHY0_TX_</w:t>
            </w:r>
            <w:r>
              <w:rPr>
                <w:rFonts w:hint="eastAsia"/>
                <w:vertAlign w:val="baseline"/>
                <w:lang w:val="en-US" w:eastAsia="zh-CN"/>
              </w:rPr>
              <w:t>CLKP</w:t>
            </w:r>
          </w:p>
        </w:tc>
        <w:tc>
          <w:tcPr>
            <w:tcW w:w="894" w:type="dxa"/>
          </w:tcPr>
          <w:p w14:paraId="11D00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5DA76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64CEE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658" w:type="dxa"/>
          </w:tcPr>
          <w:p w14:paraId="76C2B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MIPI_DPHY0_TX_</w:t>
            </w:r>
            <w:r>
              <w:rPr>
                <w:rFonts w:hint="eastAsia"/>
                <w:vertAlign w:val="baseline"/>
                <w:lang w:val="en-US" w:eastAsia="zh-CN"/>
              </w:rPr>
              <w:t>CLKN</w:t>
            </w:r>
          </w:p>
        </w:tc>
        <w:tc>
          <w:tcPr>
            <w:tcW w:w="876" w:type="dxa"/>
          </w:tcPr>
          <w:p w14:paraId="54ADB7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63246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889" w:type="dxa"/>
          </w:tcPr>
          <w:p w14:paraId="3D923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66B0F3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2A63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172AE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658" w:type="dxa"/>
          </w:tcPr>
          <w:p w14:paraId="438B6F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MIPI_DPHY0_TX_D1N</w:t>
            </w:r>
          </w:p>
        </w:tc>
        <w:tc>
          <w:tcPr>
            <w:tcW w:w="876" w:type="dxa"/>
          </w:tcPr>
          <w:p w14:paraId="16B05E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01773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889" w:type="dxa"/>
          </w:tcPr>
          <w:p w14:paraId="4D61F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MIPI_DPHY0_TX_D1P</w:t>
            </w:r>
          </w:p>
        </w:tc>
        <w:tc>
          <w:tcPr>
            <w:tcW w:w="894" w:type="dxa"/>
          </w:tcPr>
          <w:p w14:paraId="081A1E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26DE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C290A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658" w:type="dxa"/>
          </w:tcPr>
          <w:p w14:paraId="6BB8E5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329469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3AA20C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889" w:type="dxa"/>
          </w:tcPr>
          <w:p w14:paraId="013B4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MIPI_DPHY0_TX_D0N</w:t>
            </w:r>
          </w:p>
        </w:tc>
        <w:tc>
          <w:tcPr>
            <w:tcW w:w="894" w:type="dxa"/>
          </w:tcPr>
          <w:p w14:paraId="20D67A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1147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39AF2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658" w:type="dxa"/>
          </w:tcPr>
          <w:p w14:paraId="32116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MIPI_DPHY0_TX_D0P</w:t>
            </w:r>
          </w:p>
        </w:tc>
        <w:tc>
          <w:tcPr>
            <w:tcW w:w="876" w:type="dxa"/>
          </w:tcPr>
          <w:p w14:paraId="0D6DAE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4D2E5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889" w:type="dxa"/>
          </w:tcPr>
          <w:p w14:paraId="0E1F9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4B86D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2B3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3CB89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658" w:type="dxa"/>
          </w:tcPr>
          <w:p w14:paraId="1367D3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GPIO1_B3_d</w:t>
            </w:r>
          </w:p>
        </w:tc>
        <w:tc>
          <w:tcPr>
            <w:tcW w:w="876" w:type="dxa"/>
          </w:tcPr>
          <w:p w14:paraId="6BDAB5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78256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3889" w:type="dxa"/>
          </w:tcPr>
          <w:p w14:paraId="4E591F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GPIO1_B4</w:t>
            </w:r>
          </w:p>
        </w:tc>
        <w:tc>
          <w:tcPr>
            <w:tcW w:w="894" w:type="dxa"/>
          </w:tcPr>
          <w:p w14:paraId="3C9066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0F985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3899ED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658" w:type="dxa"/>
          </w:tcPr>
          <w:p w14:paraId="00787A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PWM12_M1</w:t>
            </w:r>
          </w:p>
        </w:tc>
        <w:tc>
          <w:tcPr>
            <w:tcW w:w="876" w:type="dxa"/>
          </w:tcPr>
          <w:p w14:paraId="26FB36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331BD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889" w:type="dxa"/>
          </w:tcPr>
          <w:p w14:paraId="6DEC86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GPIO4_B3</w:t>
            </w:r>
            <w:r>
              <w:rPr>
                <w:rFonts w:hint="eastAsia"/>
                <w:vertAlign w:val="baseline"/>
                <w:lang w:val="en-US" w:eastAsia="zh-CN"/>
              </w:rPr>
              <w:t>_u</w:t>
            </w:r>
          </w:p>
        </w:tc>
        <w:tc>
          <w:tcPr>
            <w:tcW w:w="894" w:type="dxa"/>
          </w:tcPr>
          <w:p w14:paraId="7502C2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2F45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699E14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3658" w:type="dxa"/>
          </w:tcPr>
          <w:p w14:paraId="78D765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GPIO4_B2_u</w:t>
            </w:r>
          </w:p>
        </w:tc>
        <w:tc>
          <w:tcPr>
            <w:tcW w:w="876" w:type="dxa"/>
          </w:tcPr>
          <w:p w14:paraId="496C98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11FC9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3889" w:type="dxa"/>
          </w:tcPr>
          <w:p w14:paraId="10D865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TP_INT_L</w:t>
            </w:r>
          </w:p>
        </w:tc>
        <w:tc>
          <w:tcPr>
            <w:tcW w:w="894" w:type="dxa"/>
          </w:tcPr>
          <w:p w14:paraId="73D33C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147F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781" w:type="dxa"/>
          </w:tcPr>
          <w:p w14:paraId="2F0B1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3658" w:type="dxa"/>
          </w:tcPr>
          <w:p w14:paraId="7E3BE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I2C3_SCL_M2</w:t>
            </w:r>
          </w:p>
        </w:tc>
        <w:tc>
          <w:tcPr>
            <w:tcW w:w="876" w:type="dxa"/>
          </w:tcPr>
          <w:p w14:paraId="7CE77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44A5D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889" w:type="dxa"/>
          </w:tcPr>
          <w:p w14:paraId="72149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I2C3_S</w:t>
            </w:r>
            <w:r>
              <w:rPr>
                <w:rFonts w:hint="eastAsia"/>
                <w:vertAlign w:val="baseline"/>
                <w:lang w:val="en-US" w:eastAsia="zh-CN"/>
              </w:rPr>
              <w:t>DA</w:t>
            </w:r>
            <w:r>
              <w:rPr>
                <w:rFonts w:hint="default"/>
                <w:vertAlign w:val="baseline"/>
                <w:lang w:val="en-US" w:eastAsia="zh-CN"/>
              </w:rPr>
              <w:t>_M2</w:t>
            </w:r>
          </w:p>
        </w:tc>
        <w:tc>
          <w:tcPr>
            <w:tcW w:w="894" w:type="dxa"/>
          </w:tcPr>
          <w:p w14:paraId="46848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7CD2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83178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658" w:type="dxa"/>
          </w:tcPr>
          <w:p w14:paraId="0CB80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VCC_LCD</w:t>
            </w:r>
          </w:p>
        </w:tc>
        <w:tc>
          <w:tcPr>
            <w:tcW w:w="876" w:type="dxa"/>
          </w:tcPr>
          <w:p w14:paraId="3E20FE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4045E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3889" w:type="dxa"/>
          </w:tcPr>
          <w:p w14:paraId="3CEA1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0CC30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2C70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01E23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3658" w:type="dxa"/>
          </w:tcPr>
          <w:p w14:paraId="13DCE3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766D3E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</w:tcPr>
          <w:p w14:paraId="79521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3889" w:type="dxa"/>
          </w:tcPr>
          <w:p w14:paraId="54C1A6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94" w:type="dxa"/>
          </w:tcPr>
          <w:p w14:paraId="6158A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  <w:tr w14:paraId="5EE9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F131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3658" w:type="dxa"/>
          </w:tcPr>
          <w:p w14:paraId="595538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76" w:type="dxa"/>
          </w:tcPr>
          <w:p w14:paraId="6D4DF5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  <w:tc>
          <w:tcPr>
            <w:tcW w:w="750" w:type="dxa"/>
          </w:tcPr>
          <w:p w14:paraId="76AF0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3889" w:type="dxa"/>
          </w:tcPr>
          <w:p w14:paraId="4FE556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94" w:type="dxa"/>
          </w:tcPr>
          <w:p w14:paraId="6093D8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</w:tbl>
    <w:p w14:paraId="31A9920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思源黑体 Medium" w:hAnsi="思源黑体 Medium" w:eastAsia="思源黑体 Medium"/>
          <w:shd w:val="clear" w:color="auto" w:fill="FFFFFF"/>
        </w:rPr>
      </w:pPr>
    </w:p>
    <w:p w14:paraId="4D6AF4A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eastAsia" w:ascii="思源黑体 Medium" w:hAnsi="思源黑体 Medium" w:eastAsia="思源黑体 Medium"/>
          <w:shd w:val="clear" w:color="auto" w:fill="FFFFFF"/>
        </w:rPr>
      </w:pPr>
      <w:r>
        <w:rPr>
          <w:rFonts w:hint="eastAsia"/>
          <w:lang w:val="en-US" w:eastAsia="zh-CN"/>
        </w:rPr>
        <w:t>(J4)MIPI_DSI0 30PIN 0.5mm间距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658"/>
        <w:gridCol w:w="876"/>
        <w:gridCol w:w="750"/>
        <w:gridCol w:w="3889"/>
        <w:gridCol w:w="894"/>
      </w:tblGrid>
      <w:tr w14:paraId="2023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8" w:type="dxa"/>
            <w:gridSpan w:val="6"/>
          </w:tcPr>
          <w:p w14:paraId="3359DC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82240" cy="973455"/>
                  <wp:effectExtent l="0" t="0" r="3810" b="17145"/>
                  <wp:docPr id="23" name="图片 23" descr="DS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DSI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9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E9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shd w:val="clear" w:color="auto" w:fill="auto"/>
            <w:vAlign w:val="top"/>
          </w:tcPr>
          <w:p w14:paraId="4476B1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658" w:type="dxa"/>
            <w:shd w:val="clear" w:color="auto" w:fill="auto"/>
            <w:vAlign w:val="top"/>
          </w:tcPr>
          <w:p w14:paraId="2DA88E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1637D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6C246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889" w:type="dxa"/>
            <w:shd w:val="clear" w:color="auto" w:fill="auto"/>
            <w:vAlign w:val="top"/>
          </w:tcPr>
          <w:p w14:paraId="104203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94" w:type="dxa"/>
            <w:shd w:val="clear" w:color="auto" w:fill="auto"/>
            <w:vAlign w:val="top"/>
          </w:tcPr>
          <w:p w14:paraId="353CF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484B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6F7B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58" w:type="dxa"/>
          </w:tcPr>
          <w:p w14:paraId="701DB3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71F5E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78DD79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889" w:type="dxa"/>
          </w:tcPr>
          <w:p w14:paraId="03058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_TX_D3N</w:t>
            </w:r>
          </w:p>
        </w:tc>
        <w:tc>
          <w:tcPr>
            <w:tcW w:w="894" w:type="dxa"/>
          </w:tcPr>
          <w:p w14:paraId="1A78E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3F979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1" w:type="dxa"/>
          </w:tcPr>
          <w:p w14:paraId="67CDBA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58" w:type="dxa"/>
          </w:tcPr>
          <w:p w14:paraId="40FAD8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MIPI_DPHY1_TX_D3P</w:t>
            </w:r>
          </w:p>
        </w:tc>
        <w:tc>
          <w:tcPr>
            <w:tcW w:w="876" w:type="dxa"/>
          </w:tcPr>
          <w:p w14:paraId="565998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666B1E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889" w:type="dxa"/>
          </w:tcPr>
          <w:p w14:paraId="4AEEB4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0B2E9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9E3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1B5F27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658" w:type="dxa"/>
          </w:tcPr>
          <w:p w14:paraId="4846C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MIPI_DPHY1_TX_D2N</w:t>
            </w:r>
          </w:p>
        </w:tc>
        <w:tc>
          <w:tcPr>
            <w:tcW w:w="876" w:type="dxa"/>
          </w:tcPr>
          <w:p w14:paraId="3139D2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241882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889" w:type="dxa"/>
          </w:tcPr>
          <w:p w14:paraId="1760A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MIPI_DPHY1_TX_D2P</w:t>
            </w:r>
          </w:p>
        </w:tc>
        <w:tc>
          <w:tcPr>
            <w:tcW w:w="894" w:type="dxa"/>
          </w:tcPr>
          <w:p w14:paraId="46794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0D80C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27B22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658" w:type="dxa"/>
          </w:tcPr>
          <w:p w14:paraId="50F886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7C098F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7927AA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889" w:type="dxa"/>
          </w:tcPr>
          <w:p w14:paraId="500935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_TX_</w:t>
            </w:r>
            <w:r>
              <w:rPr>
                <w:rFonts w:hint="eastAsia"/>
                <w:vertAlign w:val="baseline"/>
                <w:lang w:val="en-US" w:eastAsia="zh-CN"/>
              </w:rPr>
              <w:t>CLKP</w:t>
            </w:r>
          </w:p>
        </w:tc>
        <w:tc>
          <w:tcPr>
            <w:tcW w:w="894" w:type="dxa"/>
          </w:tcPr>
          <w:p w14:paraId="5E4AAA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46E1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219037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658" w:type="dxa"/>
          </w:tcPr>
          <w:p w14:paraId="3712CC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MIPI_DPHY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_TX_</w:t>
            </w:r>
            <w:r>
              <w:rPr>
                <w:rFonts w:hint="eastAsia"/>
                <w:vertAlign w:val="baseline"/>
                <w:lang w:val="en-US" w:eastAsia="zh-CN"/>
              </w:rPr>
              <w:t>CLKN</w:t>
            </w:r>
          </w:p>
        </w:tc>
        <w:tc>
          <w:tcPr>
            <w:tcW w:w="876" w:type="dxa"/>
          </w:tcPr>
          <w:p w14:paraId="66571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195B3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889" w:type="dxa"/>
          </w:tcPr>
          <w:p w14:paraId="6D30EA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02567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63B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F169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658" w:type="dxa"/>
          </w:tcPr>
          <w:p w14:paraId="7503E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MIPI_DPHY1_TX_D1N</w:t>
            </w:r>
          </w:p>
        </w:tc>
        <w:tc>
          <w:tcPr>
            <w:tcW w:w="876" w:type="dxa"/>
          </w:tcPr>
          <w:p w14:paraId="174096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5756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889" w:type="dxa"/>
          </w:tcPr>
          <w:p w14:paraId="32BC0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MIPI_DPHY1_TX_D1P</w:t>
            </w:r>
          </w:p>
        </w:tc>
        <w:tc>
          <w:tcPr>
            <w:tcW w:w="894" w:type="dxa"/>
          </w:tcPr>
          <w:p w14:paraId="0514B5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7EB1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58BAB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658" w:type="dxa"/>
          </w:tcPr>
          <w:p w14:paraId="5DA39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338CC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7E6D9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889" w:type="dxa"/>
          </w:tcPr>
          <w:p w14:paraId="20AC6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MIPI_DPHY1_TX_D0N</w:t>
            </w:r>
          </w:p>
        </w:tc>
        <w:tc>
          <w:tcPr>
            <w:tcW w:w="894" w:type="dxa"/>
          </w:tcPr>
          <w:p w14:paraId="366F08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</w:tr>
      <w:tr w14:paraId="151D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7D16E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658" w:type="dxa"/>
          </w:tcPr>
          <w:p w14:paraId="3B736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MIPI_DPHY1_TX_D0P</w:t>
            </w:r>
          </w:p>
        </w:tc>
        <w:tc>
          <w:tcPr>
            <w:tcW w:w="876" w:type="dxa"/>
          </w:tcPr>
          <w:p w14:paraId="76C596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---</w:t>
            </w:r>
          </w:p>
        </w:tc>
        <w:tc>
          <w:tcPr>
            <w:tcW w:w="750" w:type="dxa"/>
          </w:tcPr>
          <w:p w14:paraId="6E6D21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889" w:type="dxa"/>
          </w:tcPr>
          <w:p w14:paraId="53D97D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6EC51D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977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6A20C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658" w:type="dxa"/>
          </w:tcPr>
          <w:p w14:paraId="5F4455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GPIO1_B3_d</w:t>
            </w:r>
          </w:p>
        </w:tc>
        <w:tc>
          <w:tcPr>
            <w:tcW w:w="876" w:type="dxa"/>
          </w:tcPr>
          <w:p w14:paraId="37D3B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058BE4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3889" w:type="dxa"/>
          </w:tcPr>
          <w:p w14:paraId="4ADB39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TP_RST_L</w:t>
            </w:r>
          </w:p>
        </w:tc>
        <w:tc>
          <w:tcPr>
            <w:tcW w:w="894" w:type="dxa"/>
          </w:tcPr>
          <w:p w14:paraId="3728A7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58A37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59DA3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658" w:type="dxa"/>
          </w:tcPr>
          <w:p w14:paraId="326CEB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PWM1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vertAlign w:val="baseline"/>
                <w:lang w:val="en-US" w:eastAsia="zh-CN"/>
              </w:rPr>
              <w:t>_M1</w:t>
            </w:r>
          </w:p>
        </w:tc>
        <w:tc>
          <w:tcPr>
            <w:tcW w:w="876" w:type="dxa"/>
          </w:tcPr>
          <w:p w14:paraId="7C706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0A6688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889" w:type="dxa"/>
          </w:tcPr>
          <w:p w14:paraId="3F39B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GPIO4_B3</w:t>
            </w:r>
            <w:r>
              <w:rPr>
                <w:rFonts w:hint="eastAsia"/>
                <w:vertAlign w:val="baseline"/>
                <w:lang w:val="en-US" w:eastAsia="zh-CN"/>
              </w:rPr>
              <w:t>_u</w:t>
            </w:r>
          </w:p>
        </w:tc>
        <w:tc>
          <w:tcPr>
            <w:tcW w:w="894" w:type="dxa"/>
          </w:tcPr>
          <w:p w14:paraId="2BD47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484C8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6D651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3658" w:type="dxa"/>
          </w:tcPr>
          <w:p w14:paraId="2A0F5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GPIO1_B2_u</w:t>
            </w:r>
          </w:p>
        </w:tc>
        <w:tc>
          <w:tcPr>
            <w:tcW w:w="876" w:type="dxa"/>
          </w:tcPr>
          <w:p w14:paraId="26876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0BA199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3889" w:type="dxa"/>
          </w:tcPr>
          <w:p w14:paraId="688587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TP_INT_L</w:t>
            </w:r>
          </w:p>
        </w:tc>
        <w:tc>
          <w:tcPr>
            <w:tcW w:w="894" w:type="dxa"/>
          </w:tcPr>
          <w:p w14:paraId="6A119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04AB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781" w:type="dxa"/>
          </w:tcPr>
          <w:p w14:paraId="0922F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3658" w:type="dxa"/>
          </w:tcPr>
          <w:p w14:paraId="21BBB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vertAlign w:val="baseline"/>
                <w:lang w:val="en-US" w:eastAsia="zh-CN"/>
              </w:rPr>
              <w:t>_SCL_M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</w:tcPr>
          <w:p w14:paraId="4FD716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0B69CF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889" w:type="dxa"/>
          </w:tcPr>
          <w:p w14:paraId="200A5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I2C</w:t>
            </w:r>
            <w:r>
              <w:rPr>
                <w:rFonts w:hint="eastAsia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vertAlign w:val="baseline"/>
                <w:lang w:val="en-US" w:eastAsia="zh-CN"/>
              </w:rPr>
              <w:t>_S</w:t>
            </w:r>
            <w:r>
              <w:rPr>
                <w:rFonts w:hint="eastAsia"/>
                <w:vertAlign w:val="baseline"/>
                <w:lang w:val="en-US" w:eastAsia="zh-CN"/>
              </w:rPr>
              <w:t>DA</w:t>
            </w:r>
            <w:r>
              <w:rPr>
                <w:rFonts w:hint="default"/>
                <w:vertAlign w:val="baseline"/>
                <w:lang w:val="en-US" w:eastAsia="zh-CN"/>
              </w:rPr>
              <w:t>_M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94" w:type="dxa"/>
          </w:tcPr>
          <w:p w14:paraId="6B2D65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</w:tr>
      <w:tr w14:paraId="12CC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A0A9A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658" w:type="dxa"/>
          </w:tcPr>
          <w:p w14:paraId="40A0BE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VCC_LCD</w:t>
            </w:r>
          </w:p>
        </w:tc>
        <w:tc>
          <w:tcPr>
            <w:tcW w:w="876" w:type="dxa"/>
          </w:tcPr>
          <w:p w14:paraId="01F86B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302167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3889" w:type="dxa"/>
          </w:tcPr>
          <w:p w14:paraId="0BBA6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94" w:type="dxa"/>
          </w:tcPr>
          <w:p w14:paraId="402ABF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093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FFBBF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3658" w:type="dxa"/>
          </w:tcPr>
          <w:p w14:paraId="2B0995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74ED1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</w:tcPr>
          <w:p w14:paraId="4BC48E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3889" w:type="dxa"/>
          </w:tcPr>
          <w:p w14:paraId="641D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94" w:type="dxa"/>
          </w:tcPr>
          <w:p w14:paraId="2E534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  <w:tr w14:paraId="79A2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06F3D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3658" w:type="dxa"/>
          </w:tcPr>
          <w:p w14:paraId="793998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76" w:type="dxa"/>
          </w:tcPr>
          <w:p w14:paraId="4F174C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  <w:tc>
          <w:tcPr>
            <w:tcW w:w="750" w:type="dxa"/>
          </w:tcPr>
          <w:p w14:paraId="65C425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3889" w:type="dxa"/>
          </w:tcPr>
          <w:p w14:paraId="7F0EBE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LCD_5V</w:t>
            </w:r>
          </w:p>
        </w:tc>
        <w:tc>
          <w:tcPr>
            <w:tcW w:w="894" w:type="dxa"/>
          </w:tcPr>
          <w:p w14:paraId="47FE18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5V</w:t>
            </w:r>
          </w:p>
        </w:tc>
      </w:tr>
    </w:tbl>
    <w:p w14:paraId="1A6DB21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/>
          <w:lang w:val="en-US" w:eastAsia="zh-CN"/>
        </w:rPr>
      </w:pPr>
    </w:p>
    <w:p w14:paraId="0B2752F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(J14)FAN3PIN 1.25mm间距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658"/>
        <w:gridCol w:w="876"/>
        <w:gridCol w:w="750"/>
        <w:gridCol w:w="3889"/>
        <w:gridCol w:w="894"/>
      </w:tblGrid>
      <w:tr w14:paraId="682E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8" w:type="dxa"/>
            <w:gridSpan w:val="6"/>
          </w:tcPr>
          <w:p w14:paraId="23A9A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398270" cy="732790"/>
                  <wp:effectExtent l="0" t="0" r="11430" b="10160"/>
                  <wp:docPr id="25" name="图片 25" descr="F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FAN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0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8B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shd w:val="clear" w:color="auto" w:fill="auto"/>
            <w:vAlign w:val="top"/>
          </w:tcPr>
          <w:p w14:paraId="624D0F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658" w:type="dxa"/>
            <w:shd w:val="clear" w:color="auto" w:fill="auto"/>
            <w:vAlign w:val="top"/>
          </w:tcPr>
          <w:p w14:paraId="57954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231AA6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01E795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889" w:type="dxa"/>
            <w:shd w:val="clear" w:color="auto" w:fill="auto"/>
            <w:vAlign w:val="top"/>
          </w:tcPr>
          <w:p w14:paraId="77754D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94" w:type="dxa"/>
            <w:shd w:val="clear" w:color="auto" w:fill="auto"/>
            <w:vAlign w:val="top"/>
          </w:tcPr>
          <w:p w14:paraId="23B90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4DAD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420F76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58" w:type="dxa"/>
          </w:tcPr>
          <w:p w14:paraId="424638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876" w:type="dxa"/>
          </w:tcPr>
          <w:p w14:paraId="431D4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41FF6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889" w:type="dxa"/>
          </w:tcPr>
          <w:p w14:paraId="45773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SYS_12V</w:t>
            </w:r>
          </w:p>
        </w:tc>
        <w:tc>
          <w:tcPr>
            <w:tcW w:w="894" w:type="dxa"/>
          </w:tcPr>
          <w:p w14:paraId="6BA42A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</w:t>
            </w:r>
          </w:p>
        </w:tc>
      </w:tr>
      <w:tr w14:paraId="303E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7642F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58" w:type="dxa"/>
          </w:tcPr>
          <w:p w14:paraId="05411C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GPIO0_C7</w:t>
            </w:r>
          </w:p>
        </w:tc>
        <w:tc>
          <w:tcPr>
            <w:tcW w:w="876" w:type="dxa"/>
          </w:tcPr>
          <w:p w14:paraId="3C981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3.3V</w:t>
            </w:r>
          </w:p>
        </w:tc>
        <w:tc>
          <w:tcPr>
            <w:tcW w:w="750" w:type="dxa"/>
          </w:tcPr>
          <w:p w14:paraId="359F8B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889" w:type="dxa"/>
          </w:tcPr>
          <w:p w14:paraId="00DE8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3E5EA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647B6DD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/>
          <w:lang w:val="en-US" w:eastAsia="zh-CN"/>
        </w:rPr>
      </w:pPr>
    </w:p>
    <w:p w14:paraId="28DC29E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5" w:leftChars="0" w:hanging="425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(J368)音频输出 4PIN 1.25mm间距</w:t>
      </w:r>
    </w:p>
    <w:p w14:paraId="70BFFA0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658"/>
        <w:gridCol w:w="876"/>
        <w:gridCol w:w="750"/>
        <w:gridCol w:w="3889"/>
        <w:gridCol w:w="894"/>
      </w:tblGrid>
      <w:tr w14:paraId="6C6A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8" w:type="dxa"/>
            <w:gridSpan w:val="6"/>
          </w:tcPr>
          <w:p w14:paraId="28CEBB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157605" cy="864870"/>
                  <wp:effectExtent l="0" t="0" r="4445" b="11430"/>
                  <wp:docPr id="29" name="图片 29" descr="L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LB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A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shd w:val="clear" w:color="auto" w:fill="auto"/>
            <w:vAlign w:val="top"/>
          </w:tcPr>
          <w:p w14:paraId="704F5E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658" w:type="dxa"/>
            <w:shd w:val="clear" w:color="auto" w:fill="auto"/>
            <w:vAlign w:val="top"/>
          </w:tcPr>
          <w:p w14:paraId="00C5C9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7E7246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3E41D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889" w:type="dxa"/>
            <w:shd w:val="clear" w:color="auto" w:fill="auto"/>
            <w:vAlign w:val="top"/>
          </w:tcPr>
          <w:p w14:paraId="346C77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定义</w:t>
            </w:r>
          </w:p>
        </w:tc>
        <w:tc>
          <w:tcPr>
            <w:tcW w:w="894" w:type="dxa"/>
            <w:shd w:val="clear" w:color="auto" w:fill="auto"/>
            <w:vAlign w:val="top"/>
          </w:tcPr>
          <w:p w14:paraId="4932F7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电平/V</w:t>
            </w:r>
          </w:p>
        </w:tc>
      </w:tr>
      <w:tr w14:paraId="1540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50E868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58" w:type="dxa"/>
          </w:tcPr>
          <w:p w14:paraId="3ABBF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ROUT1</w:t>
            </w:r>
          </w:p>
        </w:tc>
        <w:tc>
          <w:tcPr>
            <w:tcW w:w="876" w:type="dxa"/>
          </w:tcPr>
          <w:p w14:paraId="3D257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</w:t>
            </w:r>
          </w:p>
        </w:tc>
        <w:tc>
          <w:tcPr>
            <w:tcW w:w="750" w:type="dxa"/>
          </w:tcPr>
          <w:p w14:paraId="3344F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889" w:type="dxa"/>
          </w:tcPr>
          <w:p w14:paraId="21D72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</w:t>
            </w:r>
            <w:r>
              <w:rPr>
                <w:rFonts w:hint="default"/>
                <w:vertAlign w:val="baseline"/>
                <w:lang w:val="en-US" w:eastAsia="zh-CN"/>
              </w:rPr>
              <w:t>OUT1</w:t>
            </w:r>
          </w:p>
        </w:tc>
        <w:tc>
          <w:tcPr>
            <w:tcW w:w="894" w:type="dxa"/>
          </w:tcPr>
          <w:p w14:paraId="729795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--</w:t>
            </w:r>
          </w:p>
        </w:tc>
      </w:tr>
      <w:tr w14:paraId="7F2D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</w:tcPr>
          <w:p w14:paraId="6335A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58" w:type="dxa"/>
          </w:tcPr>
          <w:p w14:paraId="192A3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GND</w:t>
            </w:r>
          </w:p>
        </w:tc>
        <w:tc>
          <w:tcPr>
            <w:tcW w:w="876" w:type="dxa"/>
          </w:tcPr>
          <w:p w14:paraId="1D08F3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1580F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NC</w:t>
            </w:r>
          </w:p>
        </w:tc>
        <w:tc>
          <w:tcPr>
            <w:tcW w:w="3889" w:type="dxa"/>
          </w:tcPr>
          <w:p w14:paraId="18AF7E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3B45C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386E98F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/>
          <w:lang w:val="en-US" w:eastAsia="zh-CN"/>
        </w:rPr>
      </w:pPr>
    </w:p>
    <w:p w14:paraId="27BA1B91">
      <w:pPr>
        <w:pStyle w:val="2"/>
        <w:jc w:val="center"/>
        <w:rPr>
          <w:rFonts w:ascii="思源黑体 Medium" w:hAnsi="思源黑体 Medium" w:eastAsia="思源黑体 Medium"/>
          <w:shd w:val="clear" w:color="auto" w:fill="FFFFFF"/>
        </w:rPr>
      </w:pPr>
      <w:bookmarkStart w:id="6" w:name="_Toc20806"/>
      <w:r>
        <w:rPr>
          <w:rFonts w:hint="eastAsia" w:ascii="思源黑体 Medium" w:hAnsi="思源黑体 Medium" w:eastAsia="思源黑体 Medium"/>
          <w:shd w:val="clear" w:color="auto" w:fill="FFFFFF"/>
        </w:rPr>
        <w:t>关于我们</w:t>
      </w:r>
      <w:bookmarkEnd w:id="6"/>
    </w:p>
    <w:p w14:paraId="038B0A5B">
      <w:pPr>
        <w:widowControl/>
        <w:ind w:firstLine="420"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/>
          <w:color w:val="000000"/>
          <w:sz w:val="27"/>
          <w:szCs w:val="27"/>
          <w:shd w:val="clear" w:color="auto" w:fill="FFFFFF"/>
        </w:rPr>
        <w:t>深圳风火轮科技有限公司是专注于物联网/边缘计算/人工智能应用/机器人的硬件和软件技术服务的公司，我们在这些领域提供广泛的产品和服务，并提供定制设计</w:t>
      </w: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。</w:t>
      </w:r>
    </w:p>
    <w:p w14:paraId="1C870101">
      <w:pPr>
        <w:widowControl/>
        <w:ind w:firstLine="420"/>
        <w:jc w:val="left"/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自成立以来，围绕嵌入式系统应用和NFC近场通信和机器人相关领域拥有多个软件著作权和专利，尊重技术重视研发是我们的根本。</w:t>
      </w:r>
    </w:p>
    <w:p w14:paraId="62C12B43">
      <w:pPr>
        <w:widowControl/>
        <w:ind w:firstLine="420"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同时我们还建立了全球销售渠道，国内主流电商平台：京东、天猫、淘宝全覆盖，做到行业前列，在国外的主流电商平台亚马逊和速卖通，目前我们在全球拥有美国、德国、英国、俄罗斯、印度、日本 6个海外仓，覆盖北美，欧洲，东南亚主要国家市场，客户可以最便捷最舒服的方式购买到我们的商品，同时我们保证了产品能最快的速度到达客户手上。</w:t>
      </w:r>
    </w:p>
    <w:p w14:paraId="31C136F1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</w:p>
    <w:p w14:paraId="18B6B30F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  <w:drawing>
          <wp:inline distT="0" distB="0" distL="0" distR="0">
            <wp:extent cx="2141220" cy="734060"/>
            <wp:effectExtent l="0" t="0" r="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361" cy="74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F54EF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国内网站：</w:t>
      </w:r>
      <w:r>
        <w:fldChar w:fldCharType="begin"/>
      </w:r>
      <w:r>
        <w:instrText xml:space="preserve"> HYPERLINK "https://www.youyeetoo.cn/"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https://www.youyeetoo.cn/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54A81F28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华硕AIoT京东旗舰店：</w:t>
      </w:r>
      <w:r>
        <w:fldChar w:fldCharType="begin"/>
      </w:r>
      <w:r>
        <w:instrText xml:space="preserve"> HYPERLINK "https://ASUSIoT.jd.com/"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https://ASUSIoT.jd.com/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2FA7BDC2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风火轮淘宝：</w:t>
      </w:r>
      <w:r>
        <w:fldChar w:fldCharType="begin"/>
      </w:r>
      <w:r>
        <w:instrText xml:space="preserve"> HYPERLINK "https://smartfire.taobao.com/"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https://smartfire.taobao.com/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5D491D6B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风火轮天猫：</w:t>
      </w:r>
      <w:r>
        <w:fldChar w:fldCharType="begin"/>
      </w:r>
      <w:r>
        <w:instrText xml:space="preserve"> HYPERLINK "https://smartfire.taobao.com/"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https://smartfire.taobao.com/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029C265C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全球网站：</w:t>
      </w:r>
      <w:r>
        <w:fldChar w:fldCharType="begin"/>
      </w:r>
      <w:r>
        <w:instrText xml:space="preserve"> HYPERLINK "https://youyeetoo.com/"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https://youyeetoo.com/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4AC10318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文档教程网站：</w:t>
      </w:r>
      <w:r>
        <w:fldChar w:fldCharType="begin"/>
      </w:r>
      <w:r>
        <w:instrText xml:space="preserve"> HYPERLINK "https://wiki.youyeetoo.cn/" </w:instrText>
      </w:r>
      <w:r>
        <w:fldChar w:fldCharType="separate"/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t>https://wiki.youyeetoo.cn/</w:t>
      </w:r>
      <w:r>
        <w:rPr>
          <w:rStyle w:val="23"/>
          <w:rFonts w:ascii="思源黑体 Medium" w:hAnsi="思源黑体 Medium" w:eastAsia="思源黑体 Medium" w:cs="宋体"/>
          <w:kern w:val="0"/>
          <w:sz w:val="28"/>
          <w:szCs w:val="28"/>
        </w:rPr>
        <w:fldChar w:fldCharType="end"/>
      </w:r>
    </w:p>
    <w:p w14:paraId="3C96667A">
      <w:pPr>
        <w:widowControl/>
        <w:jc w:val="left"/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</w:pPr>
      <w:r>
        <w:rPr>
          <w:rFonts w:hint="eastAsia" w:ascii="思源黑体 Medium" w:hAnsi="思源黑体 Medium" w:eastAsia="思源黑体 Medium" w:cs="宋体"/>
          <w:color w:val="000000"/>
          <w:kern w:val="0"/>
          <w:sz w:val="28"/>
          <w:szCs w:val="28"/>
        </w:rPr>
        <w:t>定制服务：p</w:t>
      </w:r>
      <w:r>
        <w:rPr>
          <w:rFonts w:ascii="思源黑体 Medium" w:hAnsi="思源黑体 Medium" w:eastAsia="思源黑体 Medium" w:cs="宋体"/>
          <w:color w:val="000000"/>
          <w:kern w:val="0"/>
          <w:sz w:val="28"/>
          <w:szCs w:val="28"/>
        </w:rPr>
        <w:t>eter@youyeetoo.com</w:t>
      </w:r>
    </w:p>
    <w:sectPr>
      <w:headerReference r:id="rId7" w:type="default"/>
      <w:pgSz w:w="11906" w:h="16838"/>
      <w:pgMar w:top="720" w:right="707" w:bottom="720" w:left="567" w:header="680" w:footer="0" w:gutter="0"/>
      <w:pgBorders>
        <w:top w:val="single" w:color="auto" w:sz="4" w:space="1"/>
        <w:left w:val="none" w:sz="0" w:space="0"/>
        <w:bottom w:val="single" w:color="auto" w:sz="4" w:space="1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阿里巴巴普惠体 L">
    <w:altName w:val="宋体"/>
    <w:panose1 w:val="00000000000000000000"/>
    <w:charset w:val="86"/>
    <w:family w:val="roman"/>
    <w:pitch w:val="default"/>
    <w:sig w:usb0="00000000" w:usb1="00000000" w:usb2="0000001E" w:usb3="00000000" w:csb0="0004009F" w:csb1="00000000"/>
  </w:font>
  <w:font w:name="思源黑体 Medium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思源黑体 Bold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ans-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48E0A">
    <w:pPr>
      <w:pStyle w:val="13"/>
      <w:jc w:val="right"/>
      <w:rPr>
        <w:sz w:val="28"/>
        <w:szCs w:val="28"/>
      </w:rPr>
    </w:pP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</w:rPr>
      <w:fldChar w:fldCharType="begin"/>
    </w: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</w:rPr>
      <w:instrText xml:space="preserve">PAGE   \* MERGEFORMAT</w:instrText>
    </w: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</w:rPr>
      <w:fldChar w:fldCharType="separate"/>
    </w: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  <w:lang w:val="zh-CN"/>
      </w:rPr>
      <w:t>2</w:t>
    </w: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</w:rPr>
      <w:fldChar w:fldCharType="end"/>
    </w:r>
    <w:r>
      <w:rPr>
        <w:rFonts w:asciiTheme="majorHAnsi" w:hAnsiTheme="majorHAnsi" w:eastAsiaTheme="majorEastAsia" w:cstheme="majorBidi"/>
        <w:color w:val="376092" w:themeColor="accent1" w:themeShade="BF"/>
        <w:sz w:val="26"/>
        <w:szCs w:val="26"/>
      </w:rPr>
      <w:t xml:space="preserve">                                </w:t>
    </w:r>
  </w:p>
  <w:p w14:paraId="24A94EC1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5000" w:type="pct"/>
      <w:jc w:val="right"/>
      <w:tblLayout w:type="autofit"/>
      <w:tblCellMar>
        <w:top w:w="115" w:type="dxa"/>
        <w:left w:w="115" w:type="dxa"/>
        <w:bottom w:w="115" w:type="dxa"/>
        <w:right w:w="115" w:type="dxa"/>
      </w:tblCellMar>
    </w:tblPr>
    <w:tblGrid>
      <w:gridCol w:w="10319"/>
      <w:gridCol w:w="543"/>
    </w:tblGrid>
    <w:tr w14:paraId="7FC76536">
      <w:tblPrEx>
        <w:tblCellMar>
          <w:top w:w="115" w:type="dxa"/>
          <w:left w:w="115" w:type="dxa"/>
          <w:bottom w:w="115" w:type="dxa"/>
          <w:right w:w="115" w:type="dxa"/>
        </w:tblCellMar>
      </w:tblPrEx>
      <w:trPr>
        <w:jc w:val="right"/>
      </w:trPr>
      <w:tc>
        <w:tcPr>
          <w:tcW w:w="4795" w:type="dxa"/>
          <w:vAlign w:val="center"/>
        </w:tcPr>
        <w:sdt>
          <w:sdtPr>
            <w:rPr>
              <w:rFonts w:hint="eastAsia"/>
              <w:kern w:val="0"/>
              <w:sz w:val="28"/>
              <w:szCs w:val="28"/>
            </w:rPr>
            <w:alias w:val="作者"/>
            <w:id w:val="1534539408"/>
            <w:placeholder>
              <w:docPart w:val="E9BFAFF6D57B44878FEA1F9E8D0F5BB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>
            <w:rPr>
              <w:rFonts w:hint="eastAsia"/>
              <w:kern w:val="0"/>
              <w:sz w:val="28"/>
              <w:szCs w:val="28"/>
            </w:rPr>
          </w:sdtEndPr>
          <w:sdtContent>
            <w:p w14:paraId="2FF18090">
              <w:pPr>
                <w:pStyle w:val="14"/>
                <w:jc w:val="right"/>
                <w:rPr>
                  <w:caps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w:pPr>
              <w:r>
                <w:rPr>
                  <w:rFonts w:hint="eastAsia"/>
                  <w:kern w:val="0"/>
                  <w:sz w:val="28"/>
                  <w:szCs w:val="28"/>
                  <w:lang w:eastAsia="zh-CN"/>
                </w:rPr>
                <w:t>风火轮：www.youyeetoo.cn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5EDDD87F">
          <w:pPr>
            <w:pStyle w:val="13"/>
            <w:jc w:val="center"/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</w:pP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begin"/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instrText xml:space="preserve">PAGE   \* MERGEFORMAT</w:instrText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separate"/>
          </w:r>
          <w:r>
            <w:rPr>
              <w:color w:val="FFFFFF" w:themeColor="background1"/>
              <w:lang w:val="zh-CN"/>
              <w14:textFill>
                <w14:solidFill>
                  <w14:schemeClr w14:val="bg1"/>
                </w14:solidFill>
              </w14:textFill>
            </w:rPr>
            <w:t>2</w:t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end"/>
          </w:r>
        </w:p>
      </w:tc>
    </w:tr>
  </w:tbl>
  <w:p w14:paraId="38DC577B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5000" w:type="pct"/>
      <w:jc w:val="right"/>
      <w:tblLayout w:type="autofit"/>
      <w:tblCellMar>
        <w:top w:w="115" w:type="dxa"/>
        <w:left w:w="115" w:type="dxa"/>
        <w:bottom w:w="115" w:type="dxa"/>
        <w:right w:w="115" w:type="dxa"/>
      </w:tblCellMar>
    </w:tblPr>
    <w:tblGrid>
      <w:gridCol w:w="10319"/>
      <w:gridCol w:w="543"/>
    </w:tblGrid>
    <w:tr w14:paraId="5D8C3D77">
      <w:tblPrEx>
        <w:tblCellMar>
          <w:top w:w="115" w:type="dxa"/>
          <w:left w:w="115" w:type="dxa"/>
          <w:bottom w:w="115" w:type="dxa"/>
          <w:right w:w="115" w:type="dxa"/>
        </w:tblCellMar>
      </w:tblPrEx>
      <w:trPr>
        <w:jc w:val="right"/>
      </w:trPr>
      <w:tc>
        <w:tcPr>
          <w:tcW w:w="4795" w:type="dxa"/>
          <w:vAlign w:val="center"/>
        </w:tcPr>
        <w:sdt>
          <w:sdtPr>
            <w:rPr>
              <w:kern w:val="0"/>
            </w:rPr>
            <w:alias w:val="作者"/>
            <w:id w:val="874818210"/>
            <w:placeholder>
              <w:docPart w:val="071F849A695B4611AE4A8BED661BB19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>
            <w:rPr>
              <w:kern w:val="0"/>
            </w:rPr>
          </w:sdtEndPr>
          <w:sdtContent>
            <w:p w14:paraId="3255C74C">
              <w:pPr>
                <w:pStyle w:val="14"/>
                <w:jc w:val="right"/>
                <w:rPr>
                  <w:caps/>
                  <w:color w:val="000000" w:themeColor="text1"/>
                  <w14:textFill>
                    <w14:solidFill>
                      <w14:schemeClr w14:val="tx1"/>
                    </w14:solidFill>
                  </w14:textFill>
                </w:rPr>
              </w:pPr>
              <w:r>
                <w:rPr>
                  <w:rFonts w:hint="eastAsia"/>
                  <w:kern w:val="0"/>
                  <w:lang w:eastAsia="zh-CN"/>
                </w:rPr>
                <w:t>风火轮：www.youyeetoo.cn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1FCB83CE">
          <w:pPr>
            <w:pStyle w:val="13"/>
            <w:jc w:val="center"/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</w:pP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begin"/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instrText xml:space="preserve">PAGE   \* MERGEFORMAT</w:instrText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separate"/>
          </w:r>
          <w:r>
            <w:rPr>
              <w:color w:val="FFFFFF" w:themeColor="background1"/>
              <w:lang w:val="zh-CN"/>
              <w14:textFill>
                <w14:solidFill>
                  <w14:schemeClr w14:val="bg1"/>
                </w14:solidFill>
              </w14:textFill>
            </w:rPr>
            <w:t>2</w:t>
          </w:r>
          <w:r>
            <w:rPr>
              <w:color w:val="FFFFFF" w:themeColor="background1"/>
              <w14:textFill>
                <w14:solidFill>
                  <w14:schemeClr w14:val="bg1"/>
                </w14:solidFill>
              </w14:textFill>
            </w:rPr>
            <w:fldChar w:fldCharType="end"/>
          </w:r>
        </w:p>
      </w:tc>
    </w:tr>
  </w:tbl>
  <w:p w14:paraId="4F47ABE3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14AAE">
    <w:pPr>
      <w:pStyle w:val="14"/>
      <w:pBdr>
        <w:bottom w:val="none" w:color="auto" w:sz="0" w:space="0"/>
      </w:pBdr>
      <w:jc w:val="left"/>
    </w:pPr>
    <w:r>
      <w:drawing>
        <wp:inline distT="0" distB="0" distL="0" distR="0">
          <wp:extent cx="2047875" cy="600075"/>
          <wp:effectExtent l="0" t="0" r="0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6F570">
    <w:pPr>
      <w:pStyle w:val="14"/>
      <w:pBdr>
        <w:bottom w:val="thinThickSmallGap" w:color="4F81BD" w:themeColor="accent1" w:sz="24" w:space="1"/>
      </w:pBdr>
      <w:jc w:val="left"/>
      <w:rPr>
        <w:rFonts w:ascii="等线" w:hAnsi="等线" w:eastAsia="等线"/>
        <w:b/>
        <w:sz w:val="52"/>
        <w:szCs w:val="52"/>
      </w:rPr>
    </w:pPr>
    <w:r>
      <w:rPr>
        <w:rFonts w:ascii="等线" w:hAnsi="等线" w:eastAsia="等线" w:cs="阿里巴巴普惠体 L"/>
        <w:sz w:val="36"/>
        <w:szCs w:val="3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-179070</wp:posOffset>
          </wp:positionV>
          <wp:extent cx="1735455" cy="596900"/>
          <wp:effectExtent l="0" t="0" r="0" b="0"/>
          <wp:wrapNone/>
          <wp:docPr id="20" name="图片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174" cy="597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42A33B">
    <w:pPr>
      <w:pStyle w:val="14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11BCB5"/>
    <w:multiLevelType w:val="singleLevel"/>
    <w:tmpl w:val="E911BCB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DC531CA"/>
    <w:multiLevelType w:val="singleLevel"/>
    <w:tmpl w:val="FDC531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253915CD"/>
    <w:multiLevelType w:val="singleLevel"/>
    <w:tmpl w:val="253915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32C1D4B6"/>
    <w:multiLevelType w:val="singleLevel"/>
    <w:tmpl w:val="32C1D4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3CF80041"/>
    <w:multiLevelType w:val="singleLevel"/>
    <w:tmpl w:val="3CF8004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DA3FD4F"/>
    <w:multiLevelType w:val="singleLevel"/>
    <w:tmpl w:val="3DA3FD4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2MTQ4NjM3YjMxMTk1M2M4NmU2ZmVjMDUzYmNmYTYifQ=="/>
  </w:docVars>
  <w:rsids>
    <w:rsidRoot w:val="00987E04"/>
    <w:rsid w:val="000706EF"/>
    <w:rsid w:val="00080399"/>
    <w:rsid w:val="00086DB2"/>
    <w:rsid w:val="000908D2"/>
    <w:rsid w:val="000A6127"/>
    <w:rsid w:val="000B2AF0"/>
    <w:rsid w:val="000E6D07"/>
    <w:rsid w:val="0014325A"/>
    <w:rsid w:val="0014396E"/>
    <w:rsid w:val="00150FEC"/>
    <w:rsid w:val="00157597"/>
    <w:rsid w:val="0018107B"/>
    <w:rsid w:val="00193C99"/>
    <w:rsid w:val="001B4036"/>
    <w:rsid w:val="001B4FA9"/>
    <w:rsid w:val="001C3757"/>
    <w:rsid w:val="001D30A0"/>
    <w:rsid w:val="001D666F"/>
    <w:rsid w:val="001F4D63"/>
    <w:rsid w:val="00210461"/>
    <w:rsid w:val="0023491E"/>
    <w:rsid w:val="00263FC9"/>
    <w:rsid w:val="002766FB"/>
    <w:rsid w:val="002843EF"/>
    <w:rsid w:val="0029202A"/>
    <w:rsid w:val="002B5E4A"/>
    <w:rsid w:val="002B6483"/>
    <w:rsid w:val="002E3829"/>
    <w:rsid w:val="00315DF3"/>
    <w:rsid w:val="0033011C"/>
    <w:rsid w:val="003637F6"/>
    <w:rsid w:val="00366A2C"/>
    <w:rsid w:val="00372DA1"/>
    <w:rsid w:val="00373250"/>
    <w:rsid w:val="00380B66"/>
    <w:rsid w:val="003820F0"/>
    <w:rsid w:val="003924E1"/>
    <w:rsid w:val="00393DAA"/>
    <w:rsid w:val="003A3D0E"/>
    <w:rsid w:val="003A4CFC"/>
    <w:rsid w:val="003B28D7"/>
    <w:rsid w:val="003B4DAD"/>
    <w:rsid w:val="003C5093"/>
    <w:rsid w:val="003C63FA"/>
    <w:rsid w:val="003D7BB3"/>
    <w:rsid w:val="003E0389"/>
    <w:rsid w:val="003E25B8"/>
    <w:rsid w:val="003E7DFE"/>
    <w:rsid w:val="00442142"/>
    <w:rsid w:val="00442EA2"/>
    <w:rsid w:val="00452D75"/>
    <w:rsid w:val="00454FBA"/>
    <w:rsid w:val="004707A6"/>
    <w:rsid w:val="00477769"/>
    <w:rsid w:val="00482F81"/>
    <w:rsid w:val="004A0B79"/>
    <w:rsid w:val="004B5D0C"/>
    <w:rsid w:val="004E3FE7"/>
    <w:rsid w:val="004E43AE"/>
    <w:rsid w:val="004E72B8"/>
    <w:rsid w:val="004F6547"/>
    <w:rsid w:val="00500996"/>
    <w:rsid w:val="00504E99"/>
    <w:rsid w:val="0054563A"/>
    <w:rsid w:val="00553317"/>
    <w:rsid w:val="00594989"/>
    <w:rsid w:val="005A4376"/>
    <w:rsid w:val="005F0F08"/>
    <w:rsid w:val="005F537F"/>
    <w:rsid w:val="0060480F"/>
    <w:rsid w:val="00636872"/>
    <w:rsid w:val="00657ADF"/>
    <w:rsid w:val="00665EB3"/>
    <w:rsid w:val="006731FB"/>
    <w:rsid w:val="00696C67"/>
    <w:rsid w:val="006B4EC7"/>
    <w:rsid w:val="006F071E"/>
    <w:rsid w:val="00701133"/>
    <w:rsid w:val="0071328A"/>
    <w:rsid w:val="007132E9"/>
    <w:rsid w:val="00745747"/>
    <w:rsid w:val="007559C9"/>
    <w:rsid w:val="00762B88"/>
    <w:rsid w:val="007B6C5A"/>
    <w:rsid w:val="007C0746"/>
    <w:rsid w:val="007C41E7"/>
    <w:rsid w:val="007D19C7"/>
    <w:rsid w:val="008079DF"/>
    <w:rsid w:val="008112F1"/>
    <w:rsid w:val="00821AAD"/>
    <w:rsid w:val="0082356D"/>
    <w:rsid w:val="00825C56"/>
    <w:rsid w:val="00852982"/>
    <w:rsid w:val="00863D81"/>
    <w:rsid w:val="00871FC0"/>
    <w:rsid w:val="008A0197"/>
    <w:rsid w:val="008A50D0"/>
    <w:rsid w:val="008A6C63"/>
    <w:rsid w:val="008B3E54"/>
    <w:rsid w:val="008C3E06"/>
    <w:rsid w:val="008D1BFA"/>
    <w:rsid w:val="008D46C0"/>
    <w:rsid w:val="00905C30"/>
    <w:rsid w:val="009143A2"/>
    <w:rsid w:val="00934E21"/>
    <w:rsid w:val="00940FA7"/>
    <w:rsid w:val="00980AD8"/>
    <w:rsid w:val="00987E04"/>
    <w:rsid w:val="0099305C"/>
    <w:rsid w:val="009956B9"/>
    <w:rsid w:val="00A443B2"/>
    <w:rsid w:val="00A512D8"/>
    <w:rsid w:val="00A53098"/>
    <w:rsid w:val="00A87B4F"/>
    <w:rsid w:val="00AA092B"/>
    <w:rsid w:val="00AC1BA9"/>
    <w:rsid w:val="00AD7264"/>
    <w:rsid w:val="00B1190E"/>
    <w:rsid w:val="00B1581A"/>
    <w:rsid w:val="00B15ABF"/>
    <w:rsid w:val="00B66ECE"/>
    <w:rsid w:val="00B80629"/>
    <w:rsid w:val="00BB3F05"/>
    <w:rsid w:val="00BC4C45"/>
    <w:rsid w:val="00BC7EA4"/>
    <w:rsid w:val="00BD5D54"/>
    <w:rsid w:val="00C12FD1"/>
    <w:rsid w:val="00C373D1"/>
    <w:rsid w:val="00C40060"/>
    <w:rsid w:val="00C72AF2"/>
    <w:rsid w:val="00CA53FD"/>
    <w:rsid w:val="00CB5C08"/>
    <w:rsid w:val="00CC3508"/>
    <w:rsid w:val="00D27C6D"/>
    <w:rsid w:val="00D458F8"/>
    <w:rsid w:val="00DA08F2"/>
    <w:rsid w:val="00DC5DC7"/>
    <w:rsid w:val="00DE2962"/>
    <w:rsid w:val="00DE474B"/>
    <w:rsid w:val="00E0586F"/>
    <w:rsid w:val="00E124B1"/>
    <w:rsid w:val="00E14DD9"/>
    <w:rsid w:val="00E312F1"/>
    <w:rsid w:val="00E33652"/>
    <w:rsid w:val="00E604CB"/>
    <w:rsid w:val="00E67523"/>
    <w:rsid w:val="00E927A9"/>
    <w:rsid w:val="00EB2240"/>
    <w:rsid w:val="00EC6F5C"/>
    <w:rsid w:val="00EE4CB0"/>
    <w:rsid w:val="00EF7952"/>
    <w:rsid w:val="00F313AF"/>
    <w:rsid w:val="00F5689F"/>
    <w:rsid w:val="00F64FE3"/>
    <w:rsid w:val="00F650F1"/>
    <w:rsid w:val="00F70850"/>
    <w:rsid w:val="00F76B53"/>
    <w:rsid w:val="00F83DDA"/>
    <w:rsid w:val="00FA0E89"/>
    <w:rsid w:val="00FA283A"/>
    <w:rsid w:val="00FA315A"/>
    <w:rsid w:val="00FB285E"/>
    <w:rsid w:val="00FD0F65"/>
    <w:rsid w:val="00FF516E"/>
    <w:rsid w:val="031A28EC"/>
    <w:rsid w:val="0D9576FA"/>
    <w:rsid w:val="0DD501E9"/>
    <w:rsid w:val="12371531"/>
    <w:rsid w:val="14147E03"/>
    <w:rsid w:val="14287053"/>
    <w:rsid w:val="18862ACD"/>
    <w:rsid w:val="2342795C"/>
    <w:rsid w:val="2370387D"/>
    <w:rsid w:val="2E18402C"/>
    <w:rsid w:val="2EB5280A"/>
    <w:rsid w:val="344F05FD"/>
    <w:rsid w:val="38AE06B5"/>
    <w:rsid w:val="42257078"/>
    <w:rsid w:val="434D211E"/>
    <w:rsid w:val="456170AA"/>
    <w:rsid w:val="4657799D"/>
    <w:rsid w:val="47F7361B"/>
    <w:rsid w:val="4A411374"/>
    <w:rsid w:val="5150443B"/>
    <w:rsid w:val="51821FE2"/>
    <w:rsid w:val="54EB06D5"/>
    <w:rsid w:val="59EF0CC1"/>
    <w:rsid w:val="5AA71CBB"/>
    <w:rsid w:val="5D63441B"/>
    <w:rsid w:val="656568F4"/>
    <w:rsid w:val="67D01BDB"/>
    <w:rsid w:val="692879DE"/>
    <w:rsid w:val="6B3B7D37"/>
    <w:rsid w:val="6D572040"/>
    <w:rsid w:val="72AC32B6"/>
    <w:rsid w:val="7B217E57"/>
    <w:rsid w:val="7D902F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  <v:shadow on="t" type="perspective" obscured="f" color="#FFFFFF" opacity="32768f" offset="1pt,2pt" offset2="-1pt,-2pt" origin="0f,0f" matrix="65536f,0f,0f,65536f,0,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widowControl/>
      <w:spacing w:before="40"/>
      <w:ind w:left="576" w:hanging="576"/>
      <w:jc w:val="left"/>
      <w:outlineLvl w:val="1"/>
    </w:pPr>
    <w:rPr>
      <w:rFonts w:asciiTheme="majorHAnsi" w:hAnsiTheme="majorHAnsi" w:eastAsiaTheme="majorEastAsia" w:cstheme="majorBidi"/>
      <w:b/>
      <w:color w:val="376092" w:themeColor="accent1" w:themeShade="BF"/>
      <w:kern w:val="0"/>
      <w:sz w:val="26"/>
      <w:szCs w:val="26"/>
      <w:lang w:eastAsia="en-US"/>
    </w:rPr>
  </w:style>
  <w:style w:type="paragraph" w:styleId="4">
    <w:name w:val="heading 3"/>
    <w:basedOn w:val="1"/>
    <w:next w:val="1"/>
    <w:link w:val="33"/>
    <w:semiHidden/>
    <w:unhideWhenUsed/>
    <w:qFormat/>
    <w:uiPriority w:val="9"/>
    <w:pPr>
      <w:keepNext/>
      <w:keepLines/>
      <w:widowControl/>
      <w:spacing w:before="40"/>
      <w:ind w:left="720" w:hanging="720"/>
      <w:jc w:val="left"/>
      <w:outlineLvl w:val="2"/>
    </w:pPr>
    <w:rPr>
      <w:rFonts w:asciiTheme="majorHAnsi" w:hAnsiTheme="majorHAnsi" w:eastAsiaTheme="majorEastAsia" w:cstheme="majorBidi"/>
      <w:color w:val="254061" w:themeColor="accent1" w:themeShade="80"/>
      <w:kern w:val="0"/>
      <w:sz w:val="24"/>
      <w:szCs w:val="24"/>
      <w:lang w:eastAsia="en-US"/>
    </w:rPr>
  </w:style>
  <w:style w:type="paragraph" w:styleId="5">
    <w:name w:val="heading 4"/>
    <w:basedOn w:val="1"/>
    <w:next w:val="1"/>
    <w:link w:val="34"/>
    <w:semiHidden/>
    <w:unhideWhenUsed/>
    <w:qFormat/>
    <w:uiPriority w:val="9"/>
    <w:pPr>
      <w:keepNext/>
      <w:keepLines/>
      <w:widowControl/>
      <w:spacing w:before="40"/>
      <w:ind w:left="864" w:hanging="864"/>
      <w:jc w:val="left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  <w:kern w:val="0"/>
      <w:sz w:val="22"/>
      <w:lang w:eastAsia="en-US"/>
    </w:rPr>
  </w:style>
  <w:style w:type="paragraph" w:styleId="6">
    <w:name w:val="heading 5"/>
    <w:basedOn w:val="1"/>
    <w:next w:val="1"/>
    <w:link w:val="35"/>
    <w:semiHidden/>
    <w:unhideWhenUsed/>
    <w:qFormat/>
    <w:uiPriority w:val="9"/>
    <w:pPr>
      <w:keepNext/>
      <w:keepLines/>
      <w:widowControl/>
      <w:spacing w:before="40"/>
      <w:ind w:left="1008" w:hanging="1008"/>
      <w:jc w:val="left"/>
      <w:outlineLvl w:val="4"/>
    </w:pPr>
    <w:rPr>
      <w:rFonts w:asciiTheme="majorHAnsi" w:hAnsiTheme="majorHAnsi" w:eastAsiaTheme="majorEastAsia" w:cstheme="majorBidi"/>
      <w:color w:val="376092" w:themeColor="accent1" w:themeShade="BF"/>
      <w:kern w:val="0"/>
      <w:sz w:val="22"/>
      <w:lang w:eastAsia="en-US"/>
    </w:rPr>
  </w:style>
  <w:style w:type="paragraph" w:styleId="7">
    <w:name w:val="heading 6"/>
    <w:basedOn w:val="1"/>
    <w:next w:val="1"/>
    <w:link w:val="36"/>
    <w:semiHidden/>
    <w:unhideWhenUsed/>
    <w:qFormat/>
    <w:uiPriority w:val="9"/>
    <w:pPr>
      <w:keepNext/>
      <w:keepLines/>
      <w:widowControl/>
      <w:spacing w:before="40"/>
      <w:ind w:left="1152" w:hanging="1152"/>
      <w:jc w:val="left"/>
      <w:outlineLvl w:val="5"/>
    </w:pPr>
    <w:rPr>
      <w:rFonts w:asciiTheme="majorHAnsi" w:hAnsiTheme="majorHAnsi" w:eastAsiaTheme="majorEastAsia" w:cstheme="majorBidi"/>
      <w:color w:val="254061" w:themeColor="accent1" w:themeShade="80"/>
      <w:kern w:val="0"/>
      <w:sz w:val="22"/>
      <w:lang w:eastAsia="en-US"/>
    </w:rPr>
  </w:style>
  <w:style w:type="paragraph" w:styleId="8">
    <w:name w:val="heading 7"/>
    <w:basedOn w:val="1"/>
    <w:next w:val="1"/>
    <w:link w:val="37"/>
    <w:semiHidden/>
    <w:unhideWhenUsed/>
    <w:qFormat/>
    <w:uiPriority w:val="9"/>
    <w:pPr>
      <w:keepNext/>
      <w:keepLines/>
      <w:widowControl/>
      <w:spacing w:before="40"/>
      <w:ind w:left="1296" w:hanging="1296"/>
      <w:jc w:val="left"/>
      <w:outlineLvl w:val="6"/>
    </w:pPr>
    <w:rPr>
      <w:rFonts w:asciiTheme="majorHAnsi" w:hAnsiTheme="majorHAnsi" w:eastAsiaTheme="majorEastAsia" w:cstheme="majorBidi"/>
      <w:i/>
      <w:iCs/>
      <w:color w:val="254061" w:themeColor="accent1" w:themeShade="80"/>
      <w:kern w:val="0"/>
      <w:sz w:val="22"/>
      <w:lang w:eastAsia="en-US"/>
    </w:rPr>
  </w:style>
  <w:style w:type="paragraph" w:styleId="9">
    <w:name w:val="heading 8"/>
    <w:basedOn w:val="1"/>
    <w:next w:val="1"/>
    <w:link w:val="38"/>
    <w:semiHidden/>
    <w:unhideWhenUsed/>
    <w:qFormat/>
    <w:uiPriority w:val="9"/>
    <w:pPr>
      <w:keepNext/>
      <w:keepLines/>
      <w:widowControl/>
      <w:spacing w:before="40"/>
      <w:ind w:left="1440" w:hanging="1440"/>
      <w:jc w:val="left"/>
      <w:outlineLvl w:val="7"/>
    </w:pPr>
    <w:rPr>
      <w:rFonts w:asciiTheme="majorHAnsi" w:hAnsiTheme="majorHAnsi" w:eastAsiaTheme="majorEastAsia" w:cstheme="majorBidi"/>
      <w:color w:val="262626" w:themeColor="text1" w:themeTint="D9"/>
      <w:kern w:val="0"/>
      <w:szCs w:val="21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9"/>
    <w:semiHidden/>
    <w:unhideWhenUsed/>
    <w:qFormat/>
    <w:uiPriority w:val="9"/>
    <w:pPr>
      <w:keepNext/>
      <w:keepLines/>
      <w:widowControl/>
      <w:spacing w:before="40"/>
      <w:ind w:left="1584" w:hanging="1584"/>
      <w:jc w:val="left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kern w:val="0"/>
      <w:szCs w:val="21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12">
    <w:name w:val="Balloon Text"/>
    <w:basedOn w:val="1"/>
    <w:link w:val="29"/>
    <w:semiHidden/>
    <w:unhideWhenUsed/>
    <w:uiPriority w:val="99"/>
    <w:rPr>
      <w:sz w:val="18"/>
      <w:szCs w:val="18"/>
    </w:rPr>
  </w:style>
  <w:style w:type="paragraph" w:styleId="13">
    <w:name w:val="footer"/>
    <w:basedOn w:val="1"/>
    <w:link w:val="2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6">
    <w:name w:val="toc 2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18">
    <w:name w:val="Table Grid"/>
    <w:basedOn w:val="17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FollowedHyperlink"/>
    <w:basedOn w:val="19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line number"/>
    <w:basedOn w:val="19"/>
    <w:semiHidden/>
    <w:unhideWhenUsed/>
    <w:uiPriority w:val="99"/>
  </w:style>
  <w:style w:type="character" w:styleId="23">
    <w:name w:val="Hyperlink"/>
    <w:basedOn w:val="1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4">
    <w:name w:val="页眉 字符"/>
    <w:basedOn w:val="19"/>
    <w:link w:val="14"/>
    <w:uiPriority w:val="99"/>
    <w:rPr>
      <w:sz w:val="18"/>
      <w:szCs w:val="18"/>
    </w:rPr>
  </w:style>
  <w:style w:type="character" w:customStyle="1" w:styleId="25">
    <w:name w:val="页脚 字符"/>
    <w:basedOn w:val="19"/>
    <w:link w:val="13"/>
    <w:uiPriority w:val="99"/>
    <w:rPr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styleId="27">
    <w:name w:val="No Spacing"/>
    <w:link w:val="28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8">
    <w:name w:val="无间隔 字符"/>
    <w:basedOn w:val="19"/>
    <w:link w:val="27"/>
    <w:uiPriority w:val="1"/>
    <w:rPr>
      <w:kern w:val="0"/>
      <w:sz w:val="22"/>
    </w:rPr>
  </w:style>
  <w:style w:type="character" w:customStyle="1" w:styleId="29">
    <w:name w:val="批注框文本 字符"/>
    <w:basedOn w:val="19"/>
    <w:link w:val="12"/>
    <w:semiHidden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uiPriority w:val="9"/>
    <w:rPr>
      <w:b/>
      <w:bCs/>
      <w:kern w:val="44"/>
      <w:sz w:val="44"/>
      <w:szCs w:val="44"/>
    </w:rPr>
  </w:style>
  <w:style w:type="paragraph" w:customStyle="1" w:styleId="31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2">
    <w:name w:val="标题 2 字符"/>
    <w:basedOn w:val="19"/>
    <w:link w:val="3"/>
    <w:uiPriority w:val="9"/>
    <w:rPr>
      <w:rFonts w:asciiTheme="majorHAnsi" w:hAnsiTheme="majorHAnsi" w:eastAsiaTheme="majorEastAsia" w:cstheme="majorBidi"/>
      <w:b/>
      <w:color w:val="376092" w:themeColor="accent1" w:themeShade="BF"/>
      <w:kern w:val="0"/>
      <w:sz w:val="26"/>
      <w:szCs w:val="26"/>
      <w:lang w:eastAsia="en-US"/>
    </w:rPr>
  </w:style>
  <w:style w:type="character" w:customStyle="1" w:styleId="33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kern w:val="0"/>
      <w:sz w:val="24"/>
      <w:szCs w:val="24"/>
      <w:lang w:eastAsia="en-US"/>
    </w:rPr>
  </w:style>
  <w:style w:type="character" w:customStyle="1" w:styleId="34">
    <w:name w:val="标题 4 字符"/>
    <w:basedOn w:val="19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  <w:kern w:val="0"/>
      <w:sz w:val="22"/>
      <w:lang w:eastAsia="en-US"/>
    </w:rPr>
  </w:style>
  <w:style w:type="character" w:customStyle="1" w:styleId="35">
    <w:name w:val="标题 5 字符"/>
    <w:basedOn w:val="1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  <w:kern w:val="0"/>
      <w:sz w:val="22"/>
      <w:lang w:eastAsia="en-US"/>
    </w:rPr>
  </w:style>
  <w:style w:type="character" w:customStyle="1" w:styleId="36">
    <w:name w:val="标题 6 字符"/>
    <w:basedOn w:val="1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  <w:kern w:val="0"/>
      <w:sz w:val="22"/>
      <w:lang w:eastAsia="en-US"/>
    </w:rPr>
  </w:style>
  <w:style w:type="character" w:customStyle="1" w:styleId="37">
    <w:name w:val="标题 7 字符"/>
    <w:basedOn w:val="19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  <w:kern w:val="0"/>
      <w:sz w:val="22"/>
      <w:lang w:eastAsia="en-US"/>
    </w:rPr>
  </w:style>
  <w:style w:type="character" w:customStyle="1" w:styleId="38">
    <w:name w:val="标题 8 字符"/>
    <w:basedOn w:val="19"/>
    <w:link w:val="9"/>
    <w:semiHidden/>
    <w:uiPriority w:val="9"/>
    <w:rPr>
      <w:rFonts w:asciiTheme="majorHAnsi" w:hAnsiTheme="majorHAnsi" w:eastAsiaTheme="majorEastAsia" w:cstheme="majorBidi"/>
      <w:color w:val="262626" w:themeColor="text1" w:themeTint="D9"/>
      <w:kern w:val="0"/>
      <w:szCs w:val="21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9">
    <w:name w:val="标题 9 字符"/>
    <w:basedOn w:val="19"/>
    <w:link w:val="10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kern w:val="0"/>
      <w:szCs w:val="21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0">
    <w:name w:val="Unresolved Mention"/>
    <w:basedOn w:val="19"/>
    <w:semiHidden/>
    <w:unhideWhenUsed/>
    <w:uiPriority w:val="99"/>
    <w:rPr>
      <w:color w:val="605E5C"/>
      <w:shd w:val="clear" w:color="auto" w:fill="E1DFDD"/>
    </w:rPr>
  </w:style>
  <w:style w:type="table" w:customStyle="1" w:styleId="41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Table Paragraph"/>
    <w:basedOn w:val="1"/>
    <w:qFormat/>
    <w:uiPriority w:val="1"/>
    <w:pPr>
      <w:autoSpaceDE w:val="0"/>
      <w:autoSpaceDN w:val="0"/>
      <w:spacing w:before="14"/>
      <w:jc w:val="left"/>
    </w:pPr>
    <w:rPr>
      <w:rFonts w:ascii="Calibri" w:hAnsi="Calibri" w:eastAsia="Calibri" w:cs="Calibri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2" Type="http://schemas.openxmlformats.org/officeDocument/2006/relationships/glossaryDocument" Target="glossary/document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E9BFAFF6D57B44878FEA1F9E8D0F5BB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92B252-06BC-4979-8AB9-1F7064CCADEC}"/>
      </w:docPartPr>
      <w:docPartBody>
        <w:p w14:paraId="4C56FE1A">
          <w:pPr>
            <w:pStyle w:val="4"/>
          </w:pPr>
          <w:r>
            <w:rPr>
              <w:caps/>
              <w:color w:val="FFFFFF" w:themeColor="background1"/>
              <w:lang w:val="zh-CN"/>
              <w14:textFill>
                <w14:solidFill>
                  <w14:schemeClr w14:val="bg1"/>
                </w14:solidFill>
              </w14:textFill>
            </w:rPr>
            <w:t>[作者姓名]</w:t>
          </w:r>
        </w:p>
      </w:docPartBody>
    </w:docPart>
    <w:docPart>
      <w:docPartPr>
        <w:name w:val="071F849A695B4611AE4A8BED661BB19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55917A-3276-4F1C-88C3-CD3887D85671}"/>
      </w:docPartPr>
      <w:docPartBody>
        <w:p w14:paraId="3E595DF1">
          <w:pPr>
            <w:pStyle w:val="5"/>
          </w:pPr>
          <w:r>
            <w:rPr>
              <w:caps/>
              <w:color w:val="FFFFFF" w:themeColor="background1"/>
              <w:lang w:val="zh-CN"/>
              <w14:textFill>
                <w14:solidFill>
                  <w14:schemeClr w14:val="bg1"/>
                </w14:solidFill>
              </w14:textFill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4B"/>
    <w:rsid w:val="002E472E"/>
    <w:rsid w:val="005531DE"/>
    <w:rsid w:val="0062674B"/>
    <w:rsid w:val="006A08A4"/>
    <w:rsid w:val="006F6847"/>
    <w:rsid w:val="008A3FC9"/>
    <w:rsid w:val="008D7D34"/>
    <w:rsid w:val="009F5645"/>
    <w:rsid w:val="00B312CB"/>
    <w:rsid w:val="00D5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9BFAFF6D57B44878FEA1F9E8D0F5BB6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071F849A695B4611AE4A8BED661BB19E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E32B2-9A79-4B1B-9915-6A478ABF3C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2338</Words>
  <Characters>6540</Characters>
  <Lines>26</Lines>
  <Paragraphs>7</Paragraphs>
  <TotalTime>2</TotalTime>
  <ScaleCrop>false</ScaleCrop>
  <LinksUpToDate>false</LinksUpToDate>
  <CharactersWithSpaces>7172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2022-03-24T09:09:00Z</dcterms:created>
  <dc:creator>风火轮：www.youyeetoo.cn</dc:creator>
  <cp:lastModifiedBy>啦咯啦咯啦咯</cp:lastModifiedBy>
  <dcterms:modified xsi:type="dcterms:W3CDTF">2024-10-11T09:22:23Z</dcterms:modified>
  <dc:title>目录</dc:title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DA6BC0F0A59144F1A14ED21750F7ED2C_12</vt:lpwstr>
  </property>
</Properties>
</file>